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D920" w14:textId="1446D1B3" w:rsidR="00E05EEA" w:rsidRDefault="00E621F8" w:rsidP="00FB4305">
      <w:pPr>
        <w:pStyle w:val="af4"/>
        <w:rPr>
          <w:lang w:val="el-GR"/>
        </w:rPr>
      </w:pPr>
      <w:bookmarkStart w:id="0" w:name="_Toc170402261"/>
      <w:r>
        <w:rPr>
          <w:noProof/>
        </w:rPr>
        <w:pict w14:anchorId="771160BE"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4.8pt;margin-top:21.05pt;width:481.9pt;height:141.7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5b9bd5" strokeweight="5pt">
            <v:stroke linestyle="thickThin"/>
            <v:shadow on="t" color="#868686" opacity=".5" offset="6pt,-6pt"/>
            <v:textbox style="mso-next-textbox:#_x0000_s1097">
              <w:txbxContent>
                <w:p w14:paraId="04B37998" w14:textId="3D95E81D" w:rsidR="000F66BB" w:rsidRPr="000853E4" w:rsidRDefault="000F66BB" w:rsidP="000B1E1F">
                  <w:pPr>
                    <w:pStyle w:val="af"/>
                    <w:spacing w:line="276" w:lineRule="auto"/>
                    <w:jc w:val="center"/>
                    <w:rPr>
                      <w:color w:val="1F4E79"/>
                      <w:sz w:val="48"/>
                      <w:szCs w:val="48"/>
                      <w:lang w:val="el-GR"/>
                    </w:rPr>
                  </w:pPr>
                  <w:r w:rsidRPr="000853E4">
                    <w:rPr>
                      <w:color w:val="1F4E79"/>
                      <w:sz w:val="48"/>
                      <w:szCs w:val="48"/>
                      <w:lang w:val="el-GR"/>
                    </w:rPr>
                    <w:t>ΓΕΩΠΟΝΙΚΟ ΠΑΝΕΠΙΣΤΗΜΙΟ ΑΘΗΝΩΝ</w:t>
                  </w:r>
                </w:p>
                <w:p w14:paraId="744C6FB1" w14:textId="77777777" w:rsidR="000F66BB" w:rsidRPr="000853E4" w:rsidRDefault="000F66BB" w:rsidP="000B1E1F">
                  <w:pPr>
                    <w:spacing w:line="276" w:lineRule="auto"/>
                    <w:jc w:val="center"/>
                    <w:rPr>
                      <w:color w:val="1F4E79"/>
                      <w:sz w:val="48"/>
                      <w:szCs w:val="48"/>
                      <w:lang w:val="el-GR"/>
                    </w:rPr>
                  </w:pPr>
                </w:p>
                <w:p w14:paraId="3365D156" w14:textId="457E2BCF" w:rsidR="000F66BB" w:rsidRPr="000853E4" w:rsidRDefault="000F66BB" w:rsidP="000B1E1F">
                  <w:pPr>
                    <w:pStyle w:val="af"/>
                    <w:spacing w:line="276" w:lineRule="auto"/>
                    <w:jc w:val="center"/>
                    <w:rPr>
                      <w:color w:val="1F4E79"/>
                      <w:sz w:val="48"/>
                      <w:szCs w:val="48"/>
                      <w:lang w:val="el-GR"/>
                    </w:rPr>
                  </w:pPr>
                  <w:r w:rsidRPr="000853E4">
                    <w:rPr>
                      <w:color w:val="1F4E79"/>
                      <w:sz w:val="48"/>
                      <w:szCs w:val="48"/>
                      <w:lang w:val="el-GR"/>
                    </w:rPr>
                    <w:t>ΜΟΝΑΔΑ ΔΙΑΣΦΑΛΙΣΗΣ ΠΟΙΟΤΗΤΑΣ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F6416AA">
          <v:shape id="Πλαίσιο κειμένου 2" o:spid="_x0000_s1032" type="#_x0000_t202" style="position:absolute;left:0;text-align:left;margin-left:4.8pt;margin-top:184.25pt;width:481.9pt;height:283.4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eeaf6" strokecolor="#deeaf6">
            <v:shadow on="t" opacity=".5" offset="6pt,-6pt"/>
            <v:textbox>
              <w:txbxContent>
                <w:p w14:paraId="36B13E5A" w14:textId="77777777" w:rsidR="000F66BB" w:rsidRPr="00E05EEA" w:rsidRDefault="000F66BB" w:rsidP="00E05EEA">
                  <w:pPr>
                    <w:jc w:val="center"/>
                    <w:rPr>
                      <w:rFonts w:cs="Calibri"/>
                      <w:sz w:val="36"/>
                      <w:szCs w:val="36"/>
                      <w:lang w:val="el-GR"/>
                    </w:rPr>
                  </w:pPr>
                </w:p>
                <w:p w14:paraId="66D9EE4E" w14:textId="77777777" w:rsidR="000F66BB" w:rsidRPr="00E05EEA" w:rsidRDefault="000F66BB" w:rsidP="00E05EEA">
                  <w:pPr>
                    <w:jc w:val="center"/>
                    <w:rPr>
                      <w:rFonts w:cs="Calibri"/>
                      <w:sz w:val="36"/>
                      <w:szCs w:val="36"/>
                      <w:lang w:val="el-GR"/>
                    </w:rPr>
                  </w:pPr>
                </w:p>
                <w:p w14:paraId="2E83F1C7" w14:textId="48B1C4DB" w:rsidR="000F66BB" w:rsidRDefault="000F66BB" w:rsidP="00E05EEA">
                  <w:pPr>
                    <w:jc w:val="center"/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</w:pPr>
                  <w:r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  <w:t>ΔΙΑΔΙΚΑΣΙΑ ΕΣΔΠ</w:t>
                  </w:r>
                </w:p>
                <w:p w14:paraId="397B35E5" w14:textId="77777777" w:rsidR="000F66BB" w:rsidRDefault="000F66BB" w:rsidP="00E05EEA">
                  <w:pPr>
                    <w:jc w:val="center"/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</w:pPr>
                </w:p>
                <w:p w14:paraId="79232490" w14:textId="77777777" w:rsidR="003D7C9B" w:rsidRDefault="000F66BB" w:rsidP="0088205C">
                  <w:pPr>
                    <w:jc w:val="center"/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</w:pPr>
                  <w:r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  <w:t xml:space="preserve">Δ-3.2 </w:t>
                  </w:r>
                  <w:r w:rsidR="007E4823"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  <w:t xml:space="preserve">ΚΑΤΑΡΤΙΣΗ, ΕΓΚΡΙΣΗ &amp; ΠΑΡΑΚΟΛΟΥΘΗΣΗ </w:t>
                  </w:r>
                </w:p>
                <w:p w14:paraId="12E2C48F" w14:textId="129BAC06" w:rsidR="000F66BB" w:rsidRDefault="000F66BB" w:rsidP="0088205C">
                  <w:pPr>
                    <w:jc w:val="center"/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</w:pPr>
                  <w:r>
                    <w:rPr>
                      <w:rFonts w:ascii="Calibri Light" w:hAnsi="Calibri Light" w:cs="Calibri Light"/>
                      <w:color w:val="4472C4"/>
                      <w:sz w:val="36"/>
                      <w:szCs w:val="36"/>
                      <w:lang w:val="el-GR"/>
                    </w:rPr>
                    <w:t>ΕΤΗΣΙΑΣ ΣΤΟΧΟΘΕΣΙΑΣ</w:t>
                  </w:r>
                </w:p>
              </w:txbxContent>
            </v:textbox>
            <w10:wrap type="square"/>
          </v:shape>
        </w:pict>
      </w:r>
      <w:bookmarkEnd w:id="0"/>
    </w:p>
    <w:p w14:paraId="154091CC" w14:textId="6E117B9E" w:rsidR="00B14994" w:rsidRPr="00443A4D" w:rsidRDefault="00E05EEA" w:rsidP="00E05EEA">
      <w:pPr>
        <w:rPr>
          <w:b/>
          <w:color w:val="4472C4"/>
          <w:sz w:val="28"/>
          <w:szCs w:val="28"/>
          <w:lang w:val="el-GR"/>
        </w:rPr>
      </w:pPr>
      <w:r>
        <w:rPr>
          <w:lang w:val="el-GR"/>
        </w:rPr>
        <w:br w:type="page"/>
      </w:r>
      <w:r w:rsidR="009455C9" w:rsidRPr="00443A4D">
        <w:rPr>
          <w:b/>
          <w:color w:val="4472C4"/>
          <w:sz w:val="28"/>
          <w:szCs w:val="28"/>
          <w:lang w:val="el-GR"/>
        </w:rPr>
        <w:lastRenderedPageBreak/>
        <w:t>ΠΙΝΑΚΑΣ ΠΕΡΙΕΧΟΜΕΝΩΝ</w:t>
      </w:r>
    </w:p>
    <w:p w14:paraId="4AA31BC7" w14:textId="7F4E958E" w:rsidR="00913EF7" w:rsidRPr="00443A4D" w:rsidRDefault="00913EF7">
      <w:pPr>
        <w:pStyle w:val="10"/>
        <w:tabs>
          <w:tab w:val="left" w:pos="440"/>
          <w:tab w:val="right" w:leader="dot" w:pos="9737"/>
        </w:tabs>
        <w:rPr>
          <w:noProof/>
          <w:lang w:val="el-GR" w:eastAsia="el-GR"/>
        </w:rPr>
      </w:pPr>
      <w:r>
        <w:rPr>
          <w:lang w:val="el-GR"/>
        </w:rPr>
        <w:fldChar w:fldCharType="begin"/>
      </w:r>
      <w:r>
        <w:rPr>
          <w:lang w:val="el-GR"/>
        </w:rPr>
        <w:instrText xml:space="preserve"> TOC \o "1-1" \h \z \u </w:instrText>
      </w:r>
      <w:r>
        <w:rPr>
          <w:lang w:val="el-GR"/>
        </w:rPr>
        <w:fldChar w:fldCharType="separate"/>
      </w:r>
      <w:hyperlink w:anchor="_Toc170402262" w:history="1">
        <w:r w:rsidRPr="00F405E9">
          <w:rPr>
            <w:rStyle w:val="-"/>
            <w:rFonts w:cs="Arial"/>
            <w:noProof/>
            <w:lang w:val="el-GR"/>
          </w:rPr>
          <w:t>1.</w:t>
        </w:r>
        <w:r w:rsidRPr="00443A4D">
          <w:rPr>
            <w:noProof/>
            <w:lang w:val="el-GR" w:eastAsia="el-GR"/>
          </w:rPr>
          <w:tab/>
        </w:r>
        <w:r w:rsidRPr="00F405E9">
          <w:rPr>
            <w:rStyle w:val="-"/>
            <w:rFonts w:cs="Arial"/>
            <w:noProof/>
            <w:lang w:val="el-GR"/>
          </w:rPr>
          <w:t>ΣΚΟΠΟΣ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_Toc170402262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7E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6D7164" w14:textId="2DA6C41E" w:rsidR="00913EF7" w:rsidRPr="00443A4D" w:rsidRDefault="00E621F8">
      <w:pPr>
        <w:pStyle w:val="10"/>
        <w:tabs>
          <w:tab w:val="left" w:pos="440"/>
          <w:tab w:val="right" w:leader="dot" w:pos="9737"/>
        </w:tabs>
        <w:rPr>
          <w:noProof/>
          <w:lang w:val="el-GR" w:eastAsia="el-GR"/>
        </w:rPr>
      </w:pPr>
      <w:hyperlink w:anchor="_Toc170402263" w:history="1">
        <w:r w:rsidR="00913EF7" w:rsidRPr="00F405E9">
          <w:rPr>
            <w:rStyle w:val="-"/>
            <w:rFonts w:cs="Arial"/>
            <w:noProof/>
            <w:lang w:val="el-GR"/>
          </w:rPr>
          <w:t>2.</w:t>
        </w:r>
        <w:r w:rsidR="00913EF7" w:rsidRPr="00443A4D">
          <w:rPr>
            <w:noProof/>
            <w:lang w:val="el-GR" w:eastAsia="el-GR"/>
          </w:rPr>
          <w:tab/>
        </w:r>
        <w:r w:rsidR="00913EF7" w:rsidRPr="00F405E9">
          <w:rPr>
            <w:rStyle w:val="-"/>
            <w:rFonts w:cs="Arial"/>
            <w:noProof/>
            <w:lang w:val="el-GR"/>
          </w:rPr>
          <w:t>ΒΗΜΑΤΑ ΥΛΟΠΟΙΗΣΗΣ</w:t>
        </w:r>
        <w:r w:rsidR="00913EF7">
          <w:rPr>
            <w:noProof/>
            <w:webHidden/>
          </w:rPr>
          <w:tab/>
        </w:r>
        <w:r w:rsidR="00913EF7">
          <w:rPr>
            <w:noProof/>
            <w:webHidden/>
          </w:rPr>
          <w:fldChar w:fldCharType="begin"/>
        </w:r>
        <w:r w:rsidR="00913EF7">
          <w:rPr>
            <w:noProof/>
            <w:webHidden/>
          </w:rPr>
          <w:instrText xml:space="preserve"> PAGEREF _Toc170402263 \h </w:instrText>
        </w:r>
        <w:r w:rsidR="00913EF7">
          <w:rPr>
            <w:noProof/>
            <w:webHidden/>
          </w:rPr>
        </w:r>
        <w:r w:rsidR="00913EF7">
          <w:rPr>
            <w:noProof/>
            <w:webHidden/>
          </w:rPr>
          <w:fldChar w:fldCharType="separate"/>
        </w:r>
        <w:r w:rsidR="000817EE">
          <w:rPr>
            <w:noProof/>
            <w:webHidden/>
          </w:rPr>
          <w:t>3</w:t>
        </w:r>
        <w:r w:rsidR="00913EF7">
          <w:rPr>
            <w:noProof/>
            <w:webHidden/>
          </w:rPr>
          <w:fldChar w:fldCharType="end"/>
        </w:r>
      </w:hyperlink>
    </w:p>
    <w:p w14:paraId="77A3E9D5" w14:textId="358BE772" w:rsidR="00913EF7" w:rsidRPr="00443A4D" w:rsidRDefault="00E621F8">
      <w:pPr>
        <w:pStyle w:val="10"/>
        <w:tabs>
          <w:tab w:val="left" w:pos="440"/>
          <w:tab w:val="right" w:leader="dot" w:pos="9737"/>
        </w:tabs>
        <w:rPr>
          <w:noProof/>
          <w:lang w:val="el-GR" w:eastAsia="el-GR"/>
        </w:rPr>
      </w:pPr>
      <w:hyperlink w:anchor="_Toc170402264" w:history="1">
        <w:r w:rsidR="00913EF7" w:rsidRPr="00F405E9">
          <w:rPr>
            <w:rStyle w:val="-"/>
            <w:rFonts w:cs="Arial"/>
            <w:noProof/>
            <w:lang w:val="el-GR"/>
          </w:rPr>
          <w:t>3.</w:t>
        </w:r>
        <w:r w:rsidR="00913EF7" w:rsidRPr="00443A4D">
          <w:rPr>
            <w:noProof/>
            <w:lang w:val="el-GR" w:eastAsia="el-GR"/>
          </w:rPr>
          <w:tab/>
        </w:r>
        <w:r w:rsidR="00913EF7" w:rsidRPr="00F405E9">
          <w:rPr>
            <w:rStyle w:val="-"/>
            <w:rFonts w:cs="Arial"/>
            <w:noProof/>
            <w:lang w:val="el-GR"/>
          </w:rPr>
          <w:t>ΧΡΟΝΟΔΙΑΓΡΑΜΜΑ</w:t>
        </w:r>
        <w:r w:rsidR="00913EF7">
          <w:rPr>
            <w:noProof/>
            <w:webHidden/>
          </w:rPr>
          <w:tab/>
        </w:r>
        <w:r w:rsidR="00913EF7">
          <w:rPr>
            <w:noProof/>
            <w:webHidden/>
          </w:rPr>
          <w:fldChar w:fldCharType="begin"/>
        </w:r>
        <w:r w:rsidR="00913EF7">
          <w:rPr>
            <w:noProof/>
            <w:webHidden/>
          </w:rPr>
          <w:instrText xml:space="preserve"> PAGEREF _Toc170402264 \h </w:instrText>
        </w:r>
        <w:r w:rsidR="00913EF7">
          <w:rPr>
            <w:noProof/>
            <w:webHidden/>
          </w:rPr>
        </w:r>
        <w:r w:rsidR="00913EF7">
          <w:rPr>
            <w:noProof/>
            <w:webHidden/>
          </w:rPr>
          <w:fldChar w:fldCharType="separate"/>
        </w:r>
        <w:r w:rsidR="000817EE">
          <w:rPr>
            <w:noProof/>
            <w:webHidden/>
          </w:rPr>
          <w:t>6</w:t>
        </w:r>
        <w:r w:rsidR="00913EF7">
          <w:rPr>
            <w:noProof/>
            <w:webHidden/>
          </w:rPr>
          <w:fldChar w:fldCharType="end"/>
        </w:r>
      </w:hyperlink>
    </w:p>
    <w:p w14:paraId="664E8EC8" w14:textId="133E4803" w:rsidR="00913EF7" w:rsidRPr="00443A4D" w:rsidRDefault="00E621F8">
      <w:pPr>
        <w:pStyle w:val="10"/>
        <w:tabs>
          <w:tab w:val="left" w:pos="440"/>
          <w:tab w:val="right" w:leader="dot" w:pos="9737"/>
        </w:tabs>
        <w:rPr>
          <w:noProof/>
          <w:lang w:val="el-GR" w:eastAsia="el-GR"/>
        </w:rPr>
      </w:pPr>
      <w:hyperlink w:anchor="_Toc170402265" w:history="1">
        <w:r w:rsidR="00913EF7" w:rsidRPr="00F405E9">
          <w:rPr>
            <w:rStyle w:val="-"/>
            <w:rFonts w:cs="Arial"/>
            <w:noProof/>
            <w:lang w:val="el-GR"/>
          </w:rPr>
          <w:t>4.</w:t>
        </w:r>
        <w:r w:rsidR="00913EF7" w:rsidRPr="00443A4D">
          <w:rPr>
            <w:noProof/>
            <w:lang w:val="el-GR" w:eastAsia="el-GR"/>
          </w:rPr>
          <w:tab/>
        </w:r>
        <w:r w:rsidR="00913EF7" w:rsidRPr="00F405E9">
          <w:rPr>
            <w:rStyle w:val="-"/>
            <w:rFonts w:cs="Arial"/>
            <w:noProof/>
            <w:lang w:val="el-GR"/>
          </w:rPr>
          <w:t>ΣΧΕΤΙΚΑ ΕΓΓΡΑΦΑ</w:t>
        </w:r>
        <w:r w:rsidR="00913EF7">
          <w:rPr>
            <w:noProof/>
            <w:webHidden/>
          </w:rPr>
          <w:tab/>
        </w:r>
        <w:r w:rsidR="00913EF7">
          <w:rPr>
            <w:noProof/>
            <w:webHidden/>
          </w:rPr>
          <w:fldChar w:fldCharType="begin"/>
        </w:r>
        <w:r w:rsidR="00913EF7">
          <w:rPr>
            <w:noProof/>
            <w:webHidden/>
          </w:rPr>
          <w:instrText xml:space="preserve"> PAGEREF _Toc170402265 \h </w:instrText>
        </w:r>
        <w:r w:rsidR="00913EF7">
          <w:rPr>
            <w:noProof/>
            <w:webHidden/>
          </w:rPr>
        </w:r>
        <w:r w:rsidR="00913EF7">
          <w:rPr>
            <w:noProof/>
            <w:webHidden/>
          </w:rPr>
          <w:fldChar w:fldCharType="separate"/>
        </w:r>
        <w:r w:rsidR="000817EE">
          <w:rPr>
            <w:noProof/>
            <w:webHidden/>
          </w:rPr>
          <w:t>6</w:t>
        </w:r>
        <w:r w:rsidR="00913EF7">
          <w:rPr>
            <w:noProof/>
            <w:webHidden/>
          </w:rPr>
          <w:fldChar w:fldCharType="end"/>
        </w:r>
      </w:hyperlink>
    </w:p>
    <w:p w14:paraId="6EC878FA" w14:textId="34E8FC54" w:rsidR="00913EF7" w:rsidRPr="00443A4D" w:rsidRDefault="00E621F8">
      <w:pPr>
        <w:pStyle w:val="10"/>
        <w:tabs>
          <w:tab w:val="left" w:pos="440"/>
          <w:tab w:val="right" w:leader="dot" w:pos="9737"/>
        </w:tabs>
        <w:rPr>
          <w:noProof/>
          <w:lang w:val="el-GR" w:eastAsia="el-GR"/>
        </w:rPr>
      </w:pPr>
      <w:hyperlink w:anchor="_Toc170402266" w:history="1">
        <w:r w:rsidR="00913EF7" w:rsidRPr="00F405E9">
          <w:rPr>
            <w:rStyle w:val="-"/>
            <w:rFonts w:cs="Arial"/>
            <w:noProof/>
            <w:lang w:val="el-GR"/>
          </w:rPr>
          <w:t>5.</w:t>
        </w:r>
        <w:r w:rsidR="00913EF7" w:rsidRPr="00443A4D">
          <w:rPr>
            <w:noProof/>
            <w:lang w:val="el-GR" w:eastAsia="el-GR"/>
          </w:rPr>
          <w:tab/>
        </w:r>
        <w:r w:rsidR="00913EF7" w:rsidRPr="00F405E9">
          <w:rPr>
            <w:rStyle w:val="-"/>
            <w:rFonts w:cs="Arial"/>
            <w:noProof/>
            <w:lang w:val="el-GR"/>
          </w:rPr>
          <w:t>ΑΡΧΕΙΑ</w:t>
        </w:r>
        <w:r w:rsidR="00913EF7">
          <w:rPr>
            <w:noProof/>
            <w:webHidden/>
          </w:rPr>
          <w:tab/>
        </w:r>
        <w:r w:rsidR="00913EF7">
          <w:rPr>
            <w:noProof/>
            <w:webHidden/>
          </w:rPr>
          <w:fldChar w:fldCharType="begin"/>
        </w:r>
        <w:r w:rsidR="00913EF7">
          <w:rPr>
            <w:noProof/>
            <w:webHidden/>
          </w:rPr>
          <w:instrText xml:space="preserve"> PAGEREF _Toc170402266 \h </w:instrText>
        </w:r>
        <w:r w:rsidR="00913EF7">
          <w:rPr>
            <w:noProof/>
            <w:webHidden/>
          </w:rPr>
        </w:r>
        <w:r w:rsidR="00913EF7">
          <w:rPr>
            <w:noProof/>
            <w:webHidden/>
          </w:rPr>
          <w:fldChar w:fldCharType="separate"/>
        </w:r>
        <w:r w:rsidR="000817EE">
          <w:rPr>
            <w:noProof/>
            <w:webHidden/>
          </w:rPr>
          <w:t>6</w:t>
        </w:r>
        <w:r w:rsidR="00913EF7">
          <w:rPr>
            <w:noProof/>
            <w:webHidden/>
          </w:rPr>
          <w:fldChar w:fldCharType="end"/>
        </w:r>
      </w:hyperlink>
    </w:p>
    <w:p w14:paraId="1BD6055C" w14:textId="4788280C" w:rsidR="00913EF7" w:rsidRPr="00443A4D" w:rsidRDefault="00E621F8">
      <w:pPr>
        <w:pStyle w:val="10"/>
        <w:tabs>
          <w:tab w:val="left" w:pos="440"/>
          <w:tab w:val="right" w:leader="dot" w:pos="9737"/>
        </w:tabs>
        <w:rPr>
          <w:noProof/>
          <w:lang w:val="el-GR" w:eastAsia="el-GR"/>
        </w:rPr>
      </w:pPr>
      <w:hyperlink w:anchor="_Toc170402267" w:history="1">
        <w:r w:rsidR="00913EF7" w:rsidRPr="00F405E9">
          <w:rPr>
            <w:rStyle w:val="-"/>
            <w:rFonts w:cs="Arial"/>
            <w:noProof/>
            <w:lang w:val="el-GR"/>
          </w:rPr>
          <w:t>6.</w:t>
        </w:r>
        <w:r w:rsidR="00913EF7" w:rsidRPr="00443A4D">
          <w:rPr>
            <w:noProof/>
            <w:lang w:val="el-GR" w:eastAsia="el-GR"/>
          </w:rPr>
          <w:tab/>
        </w:r>
        <w:r w:rsidR="00913EF7" w:rsidRPr="00F405E9">
          <w:rPr>
            <w:rStyle w:val="-"/>
            <w:rFonts w:cs="Arial"/>
            <w:noProof/>
            <w:lang w:val="el-GR"/>
          </w:rPr>
          <w:t>ΥΠΕΥΘΥΝΟΤΗΤΕΣ</w:t>
        </w:r>
        <w:r w:rsidR="00913EF7">
          <w:rPr>
            <w:noProof/>
            <w:webHidden/>
          </w:rPr>
          <w:tab/>
        </w:r>
        <w:r w:rsidR="00913EF7">
          <w:rPr>
            <w:noProof/>
            <w:webHidden/>
          </w:rPr>
          <w:fldChar w:fldCharType="begin"/>
        </w:r>
        <w:r w:rsidR="00913EF7">
          <w:rPr>
            <w:noProof/>
            <w:webHidden/>
          </w:rPr>
          <w:instrText xml:space="preserve"> PAGEREF _Toc170402267 \h </w:instrText>
        </w:r>
        <w:r w:rsidR="00913EF7">
          <w:rPr>
            <w:noProof/>
            <w:webHidden/>
          </w:rPr>
        </w:r>
        <w:r w:rsidR="00913EF7">
          <w:rPr>
            <w:noProof/>
            <w:webHidden/>
          </w:rPr>
          <w:fldChar w:fldCharType="separate"/>
        </w:r>
        <w:r w:rsidR="000817EE">
          <w:rPr>
            <w:noProof/>
            <w:webHidden/>
          </w:rPr>
          <w:t>7</w:t>
        </w:r>
        <w:r w:rsidR="00913EF7">
          <w:rPr>
            <w:noProof/>
            <w:webHidden/>
          </w:rPr>
          <w:fldChar w:fldCharType="end"/>
        </w:r>
      </w:hyperlink>
    </w:p>
    <w:p w14:paraId="7C985BAE" w14:textId="216F03BD" w:rsidR="00913EF7" w:rsidRPr="00443A4D" w:rsidRDefault="00E621F8">
      <w:pPr>
        <w:pStyle w:val="10"/>
        <w:tabs>
          <w:tab w:val="left" w:pos="440"/>
          <w:tab w:val="right" w:leader="dot" w:pos="9737"/>
        </w:tabs>
        <w:rPr>
          <w:noProof/>
          <w:lang w:val="el-GR" w:eastAsia="el-GR"/>
        </w:rPr>
      </w:pPr>
      <w:hyperlink w:anchor="_Toc170402268" w:history="1">
        <w:r w:rsidR="00913EF7" w:rsidRPr="00F405E9">
          <w:rPr>
            <w:rStyle w:val="-"/>
            <w:rFonts w:cs="Arial"/>
            <w:noProof/>
            <w:lang w:val="el-GR"/>
          </w:rPr>
          <w:t>7.</w:t>
        </w:r>
        <w:r w:rsidR="00913EF7" w:rsidRPr="00443A4D">
          <w:rPr>
            <w:noProof/>
            <w:lang w:val="el-GR" w:eastAsia="el-GR"/>
          </w:rPr>
          <w:tab/>
        </w:r>
        <w:r w:rsidR="00913EF7" w:rsidRPr="00F405E9">
          <w:rPr>
            <w:rStyle w:val="-"/>
            <w:rFonts w:cs="Arial"/>
            <w:noProof/>
            <w:lang w:val="el-GR"/>
          </w:rPr>
          <w:t>ΕΠΕΞΗΓΗΣΕΙΣ</w:t>
        </w:r>
        <w:r w:rsidR="00913EF7">
          <w:rPr>
            <w:noProof/>
            <w:webHidden/>
          </w:rPr>
          <w:tab/>
        </w:r>
        <w:r w:rsidR="00913EF7">
          <w:rPr>
            <w:noProof/>
            <w:webHidden/>
          </w:rPr>
          <w:fldChar w:fldCharType="begin"/>
        </w:r>
        <w:r w:rsidR="00913EF7">
          <w:rPr>
            <w:noProof/>
            <w:webHidden/>
          </w:rPr>
          <w:instrText xml:space="preserve"> PAGEREF _Toc170402268 \h </w:instrText>
        </w:r>
        <w:r w:rsidR="00913EF7">
          <w:rPr>
            <w:noProof/>
            <w:webHidden/>
          </w:rPr>
        </w:r>
        <w:r w:rsidR="00913EF7">
          <w:rPr>
            <w:noProof/>
            <w:webHidden/>
          </w:rPr>
          <w:fldChar w:fldCharType="separate"/>
        </w:r>
        <w:r w:rsidR="000817EE">
          <w:rPr>
            <w:noProof/>
            <w:webHidden/>
          </w:rPr>
          <w:t>7</w:t>
        </w:r>
        <w:r w:rsidR="00913EF7">
          <w:rPr>
            <w:noProof/>
            <w:webHidden/>
          </w:rPr>
          <w:fldChar w:fldCharType="end"/>
        </w:r>
      </w:hyperlink>
    </w:p>
    <w:p w14:paraId="7C022A6D" w14:textId="0556F5B2" w:rsidR="00913EF7" w:rsidRPr="00443A4D" w:rsidRDefault="00E621F8">
      <w:pPr>
        <w:pStyle w:val="10"/>
        <w:tabs>
          <w:tab w:val="left" w:pos="440"/>
          <w:tab w:val="right" w:leader="dot" w:pos="9737"/>
        </w:tabs>
        <w:rPr>
          <w:noProof/>
          <w:lang w:val="el-GR" w:eastAsia="el-GR"/>
        </w:rPr>
      </w:pPr>
      <w:hyperlink w:anchor="_Toc170402269" w:history="1">
        <w:r w:rsidR="00913EF7" w:rsidRPr="00F405E9">
          <w:rPr>
            <w:rStyle w:val="-"/>
            <w:rFonts w:cs="Arial"/>
            <w:noProof/>
            <w:lang w:val="el-GR"/>
          </w:rPr>
          <w:t>8.</w:t>
        </w:r>
        <w:r w:rsidR="00913EF7" w:rsidRPr="00443A4D">
          <w:rPr>
            <w:noProof/>
            <w:lang w:val="el-GR" w:eastAsia="el-GR"/>
          </w:rPr>
          <w:tab/>
        </w:r>
        <w:r w:rsidR="00913EF7" w:rsidRPr="00F405E9">
          <w:rPr>
            <w:rStyle w:val="-"/>
            <w:rFonts w:cs="Arial"/>
            <w:noProof/>
            <w:lang w:val="el-GR"/>
          </w:rPr>
          <w:t>ΟΔΗΓΙΕΣ ΕΡΓΑΣΙΑΣ</w:t>
        </w:r>
        <w:r w:rsidR="00913EF7">
          <w:rPr>
            <w:noProof/>
            <w:webHidden/>
          </w:rPr>
          <w:tab/>
        </w:r>
        <w:r w:rsidR="00913EF7">
          <w:rPr>
            <w:noProof/>
            <w:webHidden/>
          </w:rPr>
          <w:fldChar w:fldCharType="begin"/>
        </w:r>
        <w:r w:rsidR="00913EF7">
          <w:rPr>
            <w:noProof/>
            <w:webHidden/>
          </w:rPr>
          <w:instrText xml:space="preserve"> PAGEREF _Toc170402269 \h </w:instrText>
        </w:r>
        <w:r w:rsidR="00913EF7">
          <w:rPr>
            <w:noProof/>
            <w:webHidden/>
          </w:rPr>
        </w:r>
        <w:r w:rsidR="00913EF7">
          <w:rPr>
            <w:noProof/>
            <w:webHidden/>
          </w:rPr>
          <w:fldChar w:fldCharType="separate"/>
        </w:r>
        <w:r w:rsidR="000817EE">
          <w:rPr>
            <w:noProof/>
            <w:webHidden/>
          </w:rPr>
          <w:t>7</w:t>
        </w:r>
        <w:r w:rsidR="00913EF7">
          <w:rPr>
            <w:noProof/>
            <w:webHidden/>
          </w:rPr>
          <w:fldChar w:fldCharType="end"/>
        </w:r>
      </w:hyperlink>
    </w:p>
    <w:p w14:paraId="7A22A07D" w14:textId="01BB9D40" w:rsidR="00913EF7" w:rsidRPr="00443A4D" w:rsidRDefault="00E621F8">
      <w:pPr>
        <w:pStyle w:val="10"/>
        <w:tabs>
          <w:tab w:val="left" w:pos="440"/>
          <w:tab w:val="right" w:leader="dot" w:pos="9737"/>
        </w:tabs>
        <w:rPr>
          <w:noProof/>
          <w:lang w:val="el-GR" w:eastAsia="el-GR"/>
        </w:rPr>
      </w:pPr>
      <w:hyperlink w:anchor="_Toc170402270" w:history="1">
        <w:r w:rsidR="00913EF7" w:rsidRPr="00F405E9">
          <w:rPr>
            <w:rStyle w:val="-"/>
            <w:rFonts w:cs="Arial"/>
            <w:noProof/>
            <w:lang w:val="el-GR"/>
          </w:rPr>
          <w:t>9.</w:t>
        </w:r>
        <w:r w:rsidR="00913EF7" w:rsidRPr="00443A4D">
          <w:rPr>
            <w:noProof/>
            <w:lang w:val="el-GR" w:eastAsia="el-GR"/>
          </w:rPr>
          <w:tab/>
        </w:r>
        <w:r w:rsidR="00913EF7" w:rsidRPr="00F405E9">
          <w:rPr>
            <w:rStyle w:val="-"/>
            <w:rFonts w:cs="Arial"/>
            <w:noProof/>
            <w:lang w:val="el-GR"/>
          </w:rPr>
          <w:t>ΔΙΑΓΡΑΜΜΑ ΡΟΗΣ</w:t>
        </w:r>
        <w:r w:rsidR="00913EF7">
          <w:rPr>
            <w:noProof/>
            <w:webHidden/>
          </w:rPr>
          <w:tab/>
        </w:r>
        <w:r w:rsidR="00913EF7">
          <w:rPr>
            <w:noProof/>
            <w:webHidden/>
          </w:rPr>
          <w:fldChar w:fldCharType="begin"/>
        </w:r>
        <w:r w:rsidR="00913EF7">
          <w:rPr>
            <w:noProof/>
            <w:webHidden/>
          </w:rPr>
          <w:instrText xml:space="preserve"> PAGEREF _Toc170402270 \h </w:instrText>
        </w:r>
        <w:r w:rsidR="00913EF7">
          <w:rPr>
            <w:noProof/>
            <w:webHidden/>
          </w:rPr>
        </w:r>
        <w:r w:rsidR="00913EF7">
          <w:rPr>
            <w:noProof/>
            <w:webHidden/>
          </w:rPr>
          <w:fldChar w:fldCharType="separate"/>
        </w:r>
        <w:r w:rsidR="000817EE">
          <w:rPr>
            <w:noProof/>
            <w:webHidden/>
          </w:rPr>
          <w:t>8</w:t>
        </w:r>
        <w:r w:rsidR="00913EF7">
          <w:rPr>
            <w:noProof/>
            <w:webHidden/>
          </w:rPr>
          <w:fldChar w:fldCharType="end"/>
        </w:r>
      </w:hyperlink>
    </w:p>
    <w:p w14:paraId="2FC05D93" w14:textId="0F1409E2" w:rsidR="00913EF7" w:rsidRDefault="00913EF7" w:rsidP="00E05EEA">
      <w:pPr>
        <w:rPr>
          <w:lang w:val="el-GR"/>
        </w:rPr>
      </w:pPr>
      <w:r>
        <w:rPr>
          <w:lang w:val="el-GR"/>
        </w:rPr>
        <w:fldChar w:fldCharType="end"/>
      </w:r>
    </w:p>
    <w:p w14:paraId="1F399C6A" w14:textId="5364AD23" w:rsidR="00B14994" w:rsidRDefault="00B14994"/>
    <w:p w14:paraId="00324D4D" w14:textId="77777777" w:rsidR="00B14994" w:rsidRDefault="00B14994" w:rsidP="00B14994">
      <w:pPr>
        <w:rPr>
          <w:lang w:val="el-GR"/>
        </w:rPr>
      </w:pPr>
    </w:p>
    <w:p w14:paraId="24CC3EB1" w14:textId="77777777" w:rsidR="00B14994" w:rsidRDefault="00B14994" w:rsidP="00B14994">
      <w:pPr>
        <w:rPr>
          <w:lang w:val="el-GR"/>
        </w:rPr>
      </w:pPr>
    </w:p>
    <w:p w14:paraId="4A8DDD39" w14:textId="64E8BA48" w:rsidR="00B14994" w:rsidRDefault="00B14994" w:rsidP="00B14994">
      <w:pPr>
        <w:rPr>
          <w:lang w:val="el-GR"/>
        </w:rPr>
      </w:pPr>
    </w:p>
    <w:p w14:paraId="3F6CC287" w14:textId="77777777" w:rsidR="00B14994" w:rsidRDefault="00B14994" w:rsidP="00B14994">
      <w:pPr>
        <w:rPr>
          <w:lang w:val="el-GR"/>
        </w:rPr>
      </w:pPr>
    </w:p>
    <w:p w14:paraId="4A6F8152" w14:textId="77777777" w:rsidR="00B14994" w:rsidRDefault="00B14994" w:rsidP="00B14994">
      <w:pPr>
        <w:rPr>
          <w:lang w:val="el-GR"/>
        </w:rPr>
      </w:pPr>
    </w:p>
    <w:p w14:paraId="32C0FD2F" w14:textId="224AA2E4" w:rsidR="00B14994" w:rsidRDefault="00B9215C" w:rsidP="00B9215C">
      <w:pPr>
        <w:tabs>
          <w:tab w:val="left" w:pos="2914"/>
        </w:tabs>
        <w:rPr>
          <w:lang w:val="el-GR"/>
        </w:rPr>
      </w:pPr>
      <w:r>
        <w:rPr>
          <w:lang w:val="el-GR"/>
        </w:rPr>
        <w:tab/>
      </w:r>
    </w:p>
    <w:p w14:paraId="30BDB81C" w14:textId="77777777" w:rsidR="00B14994" w:rsidRDefault="00B14994" w:rsidP="00B14994">
      <w:pPr>
        <w:rPr>
          <w:lang w:val="el-GR"/>
        </w:rPr>
      </w:pPr>
    </w:p>
    <w:p w14:paraId="794CE14F" w14:textId="77777777" w:rsidR="00B14994" w:rsidRDefault="00B14994" w:rsidP="00B14994">
      <w:pPr>
        <w:rPr>
          <w:lang w:val="el-GR"/>
        </w:rPr>
      </w:pPr>
    </w:p>
    <w:p w14:paraId="156C9D6C" w14:textId="77777777" w:rsidR="00B14994" w:rsidRDefault="00B14994" w:rsidP="00B14994">
      <w:pPr>
        <w:rPr>
          <w:lang w:val="el-GR"/>
        </w:rPr>
      </w:pPr>
    </w:p>
    <w:p w14:paraId="02DFE652" w14:textId="77777777" w:rsidR="00B14994" w:rsidRDefault="00B14994" w:rsidP="00B14994">
      <w:pPr>
        <w:rPr>
          <w:lang w:val="el-GR"/>
        </w:rPr>
      </w:pPr>
    </w:p>
    <w:p w14:paraId="62938019" w14:textId="77777777" w:rsidR="00B14994" w:rsidRDefault="00B14994" w:rsidP="00B14994">
      <w:pPr>
        <w:rPr>
          <w:lang w:val="el-GR"/>
        </w:rPr>
      </w:pPr>
    </w:p>
    <w:p w14:paraId="4FA634A5" w14:textId="77777777" w:rsidR="00B14994" w:rsidRDefault="00B14994" w:rsidP="00B14994">
      <w:pPr>
        <w:rPr>
          <w:lang w:val="el-GR"/>
        </w:rPr>
      </w:pPr>
    </w:p>
    <w:p w14:paraId="363E8E8F" w14:textId="77777777" w:rsidR="00B14994" w:rsidRDefault="00B14994" w:rsidP="00B14994">
      <w:pPr>
        <w:rPr>
          <w:lang w:val="el-GR"/>
        </w:rPr>
      </w:pPr>
    </w:p>
    <w:p w14:paraId="18EFDE04" w14:textId="77777777" w:rsidR="00B14994" w:rsidRDefault="00B14994" w:rsidP="00B14994">
      <w:pPr>
        <w:rPr>
          <w:lang w:val="el-GR"/>
        </w:rPr>
      </w:pPr>
    </w:p>
    <w:p w14:paraId="37711026" w14:textId="77777777" w:rsidR="00B14994" w:rsidRDefault="00B14994" w:rsidP="00B14994">
      <w:pPr>
        <w:rPr>
          <w:lang w:val="el-GR"/>
        </w:rPr>
      </w:pPr>
    </w:p>
    <w:p w14:paraId="07855128" w14:textId="77777777" w:rsidR="00B14994" w:rsidRDefault="00B14994" w:rsidP="00B14994">
      <w:pPr>
        <w:rPr>
          <w:lang w:val="el-GR"/>
        </w:rPr>
      </w:pPr>
    </w:p>
    <w:p w14:paraId="20872CB9" w14:textId="77777777" w:rsidR="00B14994" w:rsidRDefault="00B14994" w:rsidP="00B14994">
      <w:pPr>
        <w:rPr>
          <w:lang w:val="el-GR"/>
        </w:rPr>
      </w:pPr>
    </w:p>
    <w:p w14:paraId="7CCB69BA" w14:textId="77777777" w:rsidR="00B14994" w:rsidRDefault="00B14994" w:rsidP="00B14994">
      <w:pPr>
        <w:rPr>
          <w:lang w:val="el-GR"/>
        </w:rPr>
      </w:pPr>
    </w:p>
    <w:p w14:paraId="22A41170" w14:textId="77777777" w:rsidR="00B14994" w:rsidRDefault="00B14994" w:rsidP="00B14994">
      <w:pPr>
        <w:rPr>
          <w:lang w:val="el-GR"/>
        </w:rPr>
      </w:pPr>
    </w:p>
    <w:p w14:paraId="4722E7A4" w14:textId="6DEE8CD6" w:rsidR="003E109A" w:rsidRPr="00341B0F" w:rsidRDefault="003E109A" w:rsidP="003E109A">
      <w:pPr>
        <w:pStyle w:val="1"/>
        <w:spacing w:before="120" w:after="120" w:line="312" w:lineRule="auto"/>
        <w:jc w:val="left"/>
        <w:rPr>
          <w:rFonts w:cs="Arial"/>
          <w:szCs w:val="22"/>
          <w:lang w:val="el-GR"/>
        </w:rPr>
      </w:pPr>
      <w:bookmarkStart w:id="1" w:name="_Toc170402262"/>
      <w:r w:rsidRPr="00341B0F">
        <w:rPr>
          <w:rFonts w:cs="Arial"/>
          <w:szCs w:val="22"/>
          <w:lang w:val="el-GR"/>
        </w:rPr>
        <w:lastRenderedPageBreak/>
        <w:t>ΣΚΟΠΟΣ</w:t>
      </w:r>
      <w:bookmarkEnd w:id="1"/>
    </w:p>
    <w:p w14:paraId="50AF1800" w14:textId="2814B247" w:rsidR="00FB4305" w:rsidRPr="00C27D26" w:rsidRDefault="00FB4305" w:rsidP="00FB4305">
      <w:pPr>
        <w:rPr>
          <w:szCs w:val="22"/>
          <w:lang w:val="el-GR"/>
        </w:rPr>
      </w:pPr>
      <w:r w:rsidRPr="00D96408">
        <w:rPr>
          <w:rFonts w:cs="Arial"/>
          <w:szCs w:val="22"/>
          <w:lang w:val="el-GR"/>
        </w:rPr>
        <w:t xml:space="preserve">Η </w:t>
      </w:r>
      <w:r w:rsidRPr="00944D0F">
        <w:rPr>
          <w:rFonts w:cs="Arial"/>
          <w:szCs w:val="22"/>
          <w:lang w:val="el-GR"/>
        </w:rPr>
        <w:t>Διαδικασία</w:t>
      </w:r>
      <w:r w:rsidRPr="00D96408">
        <w:rPr>
          <w:rFonts w:cs="Arial"/>
          <w:szCs w:val="22"/>
          <w:lang w:val="el-GR"/>
        </w:rPr>
        <w:t xml:space="preserve"> </w:t>
      </w:r>
      <w:r w:rsidRPr="000B32F2">
        <w:rPr>
          <w:rFonts w:cs="Arial"/>
          <w:szCs w:val="22"/>
          <w:lang w:val="el-GR"/>
        </w:rPr>
        <w:t xml:space="preserve">καθορίζει τον τρόπο </w:t>
      </w:r>
      <w:r>
        <w:rPr>
          <w:rFonts w:cs="Arial"/>
          <w:szCs w:val="22"/>
          <w:lang w:val="el-GR"/>
        </w:rPr>
        <w:t xml:space="preserve">με τον οποίο καταρτίζεται και παρακολουθείται η Ετήσια Στοχοθεσία του Ιδρύματος. Οι στόχοι μπορεί να είναι ποσοτικοί και </w:t>
      </w:r>
      <w:r w:rsidRPr="00944D0F">
        <w:rPr>
          <w:rFonts w:cs="Arial"/>
          <w:szCs w:val="22"/>
          <w:lang w:val="el-GR"/>
        </w:rPr>
        <w:t>ποιοτικοί, και απορρέουν</w:t>
      </w:r>
      <w:r>
        <w:rPr>
          <w:rFonts w:cs="Arial"/>
          <w:szCs w:val="22"/>
          <w:lang w:val="el-GR"/>
        </w:rPr>
        <w:t xml:space="preserve"> από την στρατηγική του Ιδρύματος.</w:t>
      </w:r>
    </w:p>
    <w:p w14:paraId="211D6C33" w14:textId="68389FA0" w:rsidR="003E109A" w:rsidRPr="00C27D26" w:rsidRDefault="003E109A" w:rsidP="003E109A">
      <w:pPr>
        <w:rPr>
          <w:szCs w:val="22"/>
          <w:lang w:val="el-GR"/>
        </w:rPr>
      </w:pPr>
    </w:p>
    <w:p w14:paraId="00CCB068" w14:textId="6F69ABA8" w:rsidR="003E109A" w:rsidRPr="00341B0F" w:rsidRDefault="003E109A" w:rsidP="003E109A">
      <w:pPr>
        <w:pStyle w:val="1"/>
        <w:spacing w:before="120" w:after="120" w:line="312" w:lineRule="auto"/>
        <w:jc w:val="left"/>
        <w:rPr>
          <w:rFonts w:cs="Arial"/>
          <w:szCs w:val="22"/>
          <w:lang w:val="el-GR"/>
        </w:rPr>
      </w:pPr>
      <w:bookmarkStart w:id="2" w:name="_Toc138156451"/>
      <w:bookmarkStart w:id="3" w:name="_Toc170402263"/>
      <w:r>
        <w:rPr>
          <w:rFonts w:cs="Arial"/>
          <w:szCs w:val="22"/>
          <w:lang w:val="el-GR"/>
        </w:rPr>
        <w:t>ΒΗΜΑΤΑ ΥΛΟΠΟΙΗΣΗΣ</w:t>
      </w:r>
      <w:bookmarkEnd w:id="2"/>
      <w:bookmarkEnd w:id="3"/>
    </w:p>
    <w:p w14:paraId="47982B05" w14:textId="707777CF" w:rsidR="003E109A" w:rsidRPr="00E96452" w:rsidRDefault="003E109A" w:rsidP="007C4927">
      <w:pPr>
        <w:ind w:left="357" w:hanging="357"/>
        <w:rPr>
          <w:b/>
          <w:lang w:val="el-GR"/>
        </w:rPr>
      </w:pPr>
      <w:r w:rsidRPr="00B14994">
        <w:rPr>
          <w:rFonts w:cs="Arial"/>
          <w:b/>
          <w:szCs w:val="22"/>
          <w:lang w:val="el-GR"/>
        </w:rPr>
        <w:t>2.1</w:t>
      </w:r>
      <w:r w:rsidRPr="00B14994">
        <w:rPr>
          <w:rFonts w:cs="Arial"/>
          <w:b/>
          <w:szCs w:val="22"/>
          <w:lang w:val="el-GR"/>
        </w:rPr>
        <w:tab/>
      </w:r>
      <w:r w:rsidR="00221FDF">
        <w:rPr>
          <w:rFonts w:cs="Arial"/>
          <w:b/>
          <w:szCs w:val="22"/>
          <w:lang w:val="el-GR"/>
        </w:rPr>
        <w:t xml:space="preserve">Κατάρτιση </w:t>
      </w:r>
      <w:r w:rsidR="00FB4305">
        <w:rPr>
          <w:rFonts w:cs="Arial"/>
          <w:b/>
          <w:szCs w:val="22"/>
          <w:lang w:val="el-GR"/>
        </w:rPr>
        <w:t>Ε</w:t>
      </w:r>
      <w:r w:rsidR="00221FDF">
        <w:rPr>
          <w:rFonts w:cs="Arial"/>
          <w:b/>
          <w:szCs w:val="22"/>
          <w:lang w:val="el-GR"/>
        </w:rPr>
        <w:t xml:space="preserve">τήσιας </w:t>
      </w:r>
      <w:r w:rsidR="00FB4305">
        <w:rPr>
          <w:rFonts w:cs="Arial"/>
          <w:b/>
          <w:szCs w:val="22"/>
          <w:lang w:val="el-GR"/>
        </w:rPr>
        <w:t>Σ</w:t>
      </w:r>
      <w:r w:rsidR="00221FDF">
        <w:rPr>
          <w:rFonts w:cs="Arial"/>
          <w:b/>
          <w:szCs w:val="22"/>
          <w:lang w:val="el-GR"/>
        </w:rPr>
        <w:t>τοχοθεσίας Ιδρύματος</w:t>
      </w:r>
    </w:p>
    <w:p w14:paraId="33B74339" w14:textId="5DCFF983" w:rsidR="003E109A" w:rsidRPr="00437846" w:rsidRDefault="003E109A" w:rsidP="003E109A">
      <w:pPr>
        <w:spacing w:before="120" w:after="120"/>
        <w:rPr>
          <w:rFonts w:cs="Arial"/>
          <w:szCs w:val="22"/>
          <w:lang w:val="el-GR"/>
        </w:rPr>
      </w:pPr>
      <w:r w:rsidRPr="00437846">
        <w:rPr>
          <w:rFonts w:cs="Arial"/>
          <w:szCs w:val="22"/>
          <w:lang w:val="el-GR"/>
        </w:rPr>
        <w:t>ΥΠΕΥΘΥΝΟΣ:</w:t>
      </w:r>
      <w:r w:rsidRPr="00437846">
        <w:rPr>
          <w:rFonts w:cs="Arial"/>
          <w:szCs w:val="22"/>
          <w:lang w:val="el-GR"/>
        </w:rPr>
        <w:tab/>
      </w:r>
      <w:r>
        <w:rPr>
          <w:rFonts w:cs="Arial"/>
          <w:szCs w:val="22"/>
          <w:lang w:val="el-GR"/>
        </w:rPr>
        <w:t>Μονάδα Στρατηγικού Σχεδιασμού</w:t>
      </w:r>
      <w:r w:rsidR="00722BB8">
        <w:rPr>
          <w:rFonts w:cs="Arial"/>
          <w:szCs w:val="22"/>
          <w:lang w:val="el-GR"/>
        </w:rPr>
        <w:t xml:space="preserve"> (ΜΣΣ-ΓΠΑ)</w:t>
      </w:r>
      <w:r w:rsidR="00221FDF">
        <w:rPr>
          <w:rFonts w:cs="Arial"/>
          <w:szCs w:val="22"/>
          <w:lang w:val="el-GR"/>
        </w:rPr>
        <w:t>, Διοίκηση ΓΠΑ</w:t>
      </w:r>
    </w:p>
    <w:p w14:paraId="189AAFEF" w14:textId="68E65DB0" w:rsidR="003E109A" w:rsidRDefault="003E109A" w:rsidP="0072588D">
      <w:pPr>
        <w:spacing w:after="0"/>
        <w:ind w:left="1440" w:hanging="1440"/>
        <w:rPr>
          <w:rFonts w:cs="Arial"/>
          <w:szCs w:val="22"/>
          <w:lang w:val="el-GR"/>
        </w:rPr>
      </w:pPr>
      <w:r w:rsidRPr="00437846">
        <w:rPr>
          <w:rFonts w:cs="Arial"/>
          <w:szCs w:val="22"/>
          <w:lang w:val="el-GR"/>
        </w:rPr>
        <w:t>ΑΡΧΕΙΑ:</w:t>
      </w:r>
      <w:r>
        <w:rPr>
          <w:rFonts w:cs="Arial"/>
          <w:szCs w:val="22"/>
          <w:lang w:val="el-GR"/>
        </w:rPr>
        <w:tab/>
      </w:r>
      <w:r w:rsidR="0072588D">
        <w:rPr>
          <w:rFonts w:cs="Arial"/>
          <w:szCs w:val="22"/>
          <w:lang w:val="el-GR"/>
        </w:rPr>
        <w:t xml:space="preserve">1. </w:t>
      </w:r>
      <w:r w:rsidR="00221FDF">
        <w:rPr>
          <w:rFonts w:cs="Arial"/>
          <w:szCs w:val="22"/>
          <w:lang w:val="el-GR"/>
        </w:rPr>
        <w:t xml:space="preserve">Έντυπο Ε3.2-01 </w:t>
      </w:r>
    </w:p>
    <w:p w14:paraId="2B2A43E5" w14:textId="47832489" w:rsidR="0072588D" w:rsidRDefault="0072588D" w:rsidP="0072588D">
      <w:pPr>
        <w:spacing w:after="0"/>
        <w:ind w:left="1440" w:hanging="1440"/>
        <w:rPr>
          <w:rFonts w:cs="Arial"/>
          <w:szCs w:val="22"/>
          <w:lang w:val="el-GR"/>
        </w:rPr>
      </w:pPr>
      <w:r>
        <w:rPr>
          <w:rFonts w:cs="Arial"/>
          <w:szCs w:val="22"/>
          <w:lang w:val="el-GR"/>
        </w:rPr>
        <w:tab/>
        <w:t>2. Δείκτες ΟΠΕΣΠ</w:t>
      </w:r>
    </w:p>
    <w:p w14:paraId="015C2F95" w14:textId="77777777" w:rsidR="003E109A" w:rsidRDefault="003E109A" w:rsidP="003E109A">
      <w:pPr>
        <w:spacing w:before="120" w:after="120"/>
        <w:rPr>
          <w:rFonts w:cs="Arial"/>
          <w:szCs w:val="22"/>
          <w:lang w:val="el-GR"/>
        </w:rPr>
      </w:pPr>
      <w:r w:rsidRPr="00437846">
        <w:rPr>
          <w:rFonts w:cs="Arial"/>
          <w:szCs w:val="22"/>
          <w:lang w:val="el-GR"/>
        </w:rPr>
        <w:t>ΠΕΡΙΓΡΑΦΗ:</w:t>
      </w:r>
      <w:r w:rsidRPr="00437846">
        <w:rPr>
          <w:rFonts w:cs="Arial"/>
          <w:szCs w:val="22"/>
          <w:lang w:val="el-GR"/>
        </w:rPr>
        <w:tab/>
      </w:r>
    </w:p>
    <w:p w14:paraId="09A6B105" w14:textId="77777777" w:rsidR="00FB4305" w:rsidRDefault="00FB4305" w:rsidP="00FB4305">
      <w:pPr>
        <w:rPr>
          <w:lang w:val="el-GR"/>
        </w:rPr>
      </w:pPr>
      <w:r w:rsidRPr="00A22BBE">
        <w:rPr>
          <w:lang w:val="el-GR"/>
        </w:rPr>
        <w:t xml:space="preserve">Η </w:t>
      </w:r>
      <w:r>
        <w:rPr>
          <w:lang w:val="el-GR"/>
        </w:rPr>
        <w:t>Μονάδα</w:t>
      </w:r>
      <w:r w:rsidRPr="00A22BBE">
        <w:rPr>
          <w:lang w:val="el-GR"/>
        </w:rPr>
        <w:t xml:space="preserve"> Στρατηγικ</w:t>
      </w:r>
      <w:r>
        <w:rPr>
          <w:lang w:val="el-GR"/>
        </w:rPr>
        <w:t>ού Σχεδιασμού του Ιδρύματος κοινοποιεί τους εγκεκριμένους ετήσιους στρατηγικούς στόχους του Ιδρύματος, όπως αυτοί απορρέουν από το Στρατηγικό Σχέδιο, στις Ακαδημαϊκές και Διοικητικές Μονάδες του ΓΠΑ</w:t>
      </w:r>
      <w:r w:rsidRPr="006F2F72">
        <w:rPr>
          <w:lang w:val="el-GR"/>
        </w:rPr>
        <w:t xml:space="preserve">, </w:t>
      </w:r>
      <w:r>
        <w:rPr>
          <w:lang w:val="el-GR"/>
        </w:rPr>
        <w:t>στην αρχή κάθε έτους.</w:t>
      </w:r>
    </w:p>
    <w:p w14:paraId="65249CB7" w14:textId="12055954" w:rsidR="006F2F72" w:rsidRDefault="00FB4305" w:rsidP="0056368C">
      <w:pPr>
        <w:rPr>
          <w:lang w:val="el-GR"/>
        </w:rPr>
      </w:pPr>
      <w:r>
        <w:rPr>
          <w:lang w:val="el-GR"/>
        </w:rPr>
        <w:t xml:space="preserve">Εν συνεχεία: </w:t>
      </w:r>
    </w:p>
    <w:p w14:paraId="36596E57" w14:textId="77777777" w:rsidR="00FB4305" w:rsidRDefault="00FB4305" w:rsidP="0056368C">
      <w:pPr>
        <w:rPr>
          <w:lang w:val="el-GR"/>
        </w:rPr>
      </w:pPr>
    </w:p>
    <w:p w14:paraId="56CB166B" w14:textId="77777777" w:rsidR="00FB4305" w:rsidRPr="0056368C" w:rsidRDefault="00FB4305" w:rsidP="00FB4305">
      <w:pPr>
        <w:rPr>
          <w:b/>
          <w:lang w:val="el-GR"/>
        </w:rPr>
      </w:pPr>
      <w:r w:rsidRPr="0056368C">
        <w:rPr>
          <w:b/>
          <w:lang w:val="el-GR"/>
        </w:rPr>
        <w:t>Κατά το 1</w:t>
      </w:r>
      <w:r w:rsidRPr="0056368C">
        <w:rPr>
          <w:b/>
          <w:vertAlign w:val="superscript"/>
          <w:lang w:val="el-GR"/>
        </w:rPr>
        <w:t>ο</w:t>
      </w:r>
      <w:r w:rsidRPr="0056368C">
        <w:rPr>
          <w:b/>
          <w:lang w:val="el-GR"/>
        </w:rPr>
        <w:t xml:space="preserve"> εξάμηνο κάθε έτους:</w:t>
      </w:r>
    </w:p>
    <w:p w14:paraId="4827F7F0" w14:textId="77777777" w:rsidR="00FB4305" w:rsidRPr="00944D0F" w:rsidRDefault="00FB4305" w:rsidP="00FB4305">
      <w:pPr>
        <w:rPr>
          <w:lang w:val="el-GR"/>
        </w:rPr>
      </w:pPr>
      <w:r w:rsidRPr="00944D0F">
        <w:rPr>
          <w:lang w:val="el-GR"/>
        </w:rPr>
        <w:t xml:space="preserve">Οι Σχολές και οι Υπηρεσιακές Μονάδες του Ιδρύματος καταρτίζουν τα Αναπτυξιακά και Επιχειρησιακά τους Σχέδια,  σε συμφωνία με το </w:t>
      </w:r>
      <w:r>
        <w:rPr>
          <w:lang w:val="el-GR"/>
        </w:rPr>
        <w:t>Στρατηγικό Σχέδιο</w:t>
      </w:r>
      <w:r w:rsidRPr="00944D0F">
        <w:rPr>
          <w:lang w:val="el-GR"/>
        </w:rPr>
        <w:t xml:space="preserve"> του Πανεπιστημίου, και τα κοινοποιούν στην ΜΣΣ του ΓΠΑ.</w:t>
      </w:r>
    </w:p>
    <w:p w14:paraId="405F8FB3" w14:textId="77777777" w:rsidR="00FB4305" w:rsidRPr="000332EC" w:rsidRDefault="00FB4305" w:rsidP="00FB4305">
      <w:pPr>
        <w:rPr>
          <w:rFonts w:cs="Arial"/>
          <w:szCs w:val="22"/>
          <w:lang w:val="el-GR"/>
        </w:rPr>
      </w:pPr>
      <w:r w:rsidRPr="00944D0F">
        <w:rPr>
          <w:rFonts w:cs="Arial"/>
          <w:szCs w:val="22"/>
          <w:lang w:val="el-GR"/>
        </w:rPr>
        <w:t xml:space="preserve">Η ΜΟΔΙΠ, σε συνεργασία με τις </w:t>
      </w:r>
      <w:r w:rsidRPr="00FB4305">
        <w:rPr>
          <w:rFonts w:cs="Arial"/>
          <w:szCs w:val="22"/>
          <w:lang w:val="el-GR"/>
        </w:rPr>
        <w:t>καθ’ ύλην αρμόδιες</w:t>
      </w:r>
      <w:r>
        <w:rPr>
          <w:rFonts w:cs="Arial"/>
          <w:szCs w:val="22"/>
          <w:lang w:val="el-GR"/>
        </w:rPr>
        <w:t xml:space="preserve"> </w:t>
      </w:r>
      <w:r w:rsidRPr="00944D0F">
        <w:rPr>
          <w:rFonts w:cs="Arial"/>
          <w:szCs w:val="22"/>
          <w:lang w:val="el-GR"/>
        </w:rPr>
        <w:t>ακαδημαϊκές και λειτουργικές μονάδες (πίνακας 1) και τους αρμόδιους αντιπρυτάνεις, συντάσσει την Στοχοθεσία Ποιότητας για το επόμενο ακαδημαϊκό έτος προσδιορίζοντας τους δείκτες και τους στόχους.</w:t>
      </w:r>
    </w:p>
    <w:p w14:paraId="2F1514C8" w14:textId="77777777" w:rsidR="00FB4305" w:rsidRPr="000332EC" w:rsidRDefault="00FB4305" w:rsidP="006F2F72">
      <w:pPr>
        <w:rPr>
          <w:rFonts w:cs="Arial"/>
          <w:szCs w:val="22"/>
          <w:lang w:val="el-GR"/>
        </w:rPr>
      </w:pPr>
    </w:p>
    <w:p w14:paraId="220728C4" w14:textId="77777777" w:rsidR="006F2F72" w:rsidRPr="00DD4D6C" w:rsidRDefault="006F2F72" w:rsidP="006F2F72">
      <w:pPr>
        <w:rPr>
          <w:rFonts w:cs="Arial"/>
          <w:b/>
          <w:bCs/>
          <w:szCs w:val="22"/>
          <w:lang w:val="el-GR"/>
        </w:rPr>
      </w:pPr>
      <w:r w:rsidRPr="00DD4D6C">
        <w:rPr>
          <w:rFonts w:cs="Arial"/>
          <w:b/>
          <w:bCs/>
          <w:szCs w:val="22"/>
          <w:lang w:val="el-GR"/>
        </w:rPr>
        <w:t>Πίνακας 1: Αρμοδιότητα προσδιορισμού δεικτών και στόχων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1953"/>
        <w:gridCol w:w="3366"/>
      </w:tblGrid>
      <w:tr w:rsidR="006F2F72" w:rsidRPr="00E56A49" w14:paraId="7C207596" w14:textId="77777777" w:rsidTr="006F2F72">
        <w:tc>
          <w:tcPr>
            <w:tcW w:w="1192" w:type="pct"/>
            <w:shd w:val="clear" w:color="auto" w:fill="DEEAF6"/>
            <w:vAlign w:val="center"/>
          </w:tcPr>
          <w:p w14:paraId="07B3B5A8" w14:textId="77777777" w:rsidR="006F2F72" w:rsidRPr="00E56A49" w:rsidRDefault="006F2F72" w:rsidP="00F57F8B">
            <w:pPr>
              <w:spacing w:after="0" w:line="240" w:lineRule="auto"/>
              <w:jc w:val="center"/>
              <w:rPr>
                <w:b/>
                <w:bCs/>
              </w:rPr>
            </w:pPr>
            <w:r w:rsidRPr="00E56A49">
              <w:rPr>
                <w:b/>
                <w:bCs/>
              </w:rPr>
              <w:t>Αντιπρύτανης</w:t>
            </w:r>
          </w:p>
        </w:tc>
        <w:tc>
          <w:tcPr>
            <w:tcW w:w="1138" w:type="pct"/>
            <w:shd w:val="clear" w:color="auto" w:fill="DEEAF6"/>
            <w:vAlign w:val="center"/>
          </w:tcPr>
          <w:p w14:paraId="144CA854" w14:textId="77777777" w:rsidR="006F2F72" w:rsidRPr="00E56A49" w:rsidRDefault="006F2F72" w:rsidP="00F57F8B">
            <w:pPr>
              <w:spacing w:after="0" w:line="240" w:lineRule="auto"/>
              <w:jc w:val="center"/>
              <w:rPr>
                <w:b/>
                <w:bCs/>
              </w:rPr>
            </w:pPr>
            <w:r w:rsidRPr="00E56A49">
              <w:rPr>
                <w:b/>
                <w:bCs/>
              </w:rPr>
              <w:t>Ακαδημαϊκή ή Υπηρεσιακή Μονάδα</w:t>
            </w:r>
          </w:p>
        </w:tc>
        <w:tc>
          <w:tcPr>
            <w:tcW w:w="980" w:type="pct"/>
            <w:shd w:val="clear" w:color="auto" w:fill="DEEAF6"/>
            <w:vAlign w:val="center"/>
          </w:tcPr>
          <w:p w14:paraId="5BE25E21" w14:textId="77777777" w:rsidR="006F2F72" w:rsidRPr="00E56A49" w:rsidRDefault="006F2F72" w:rsidP="00F57F8B">
            <w:pPr>
              <w:spacing w:after="0" w:line="240" w:lineRule="auto"/>
              <w:jc w:val="center"/>
              <w:rPr>
                <w:b/>
                <w:bCs/>
              </w:rPr>
            </w:pPr>
            <w:r w:rsidRPr="00E56A49">
              <w:rPr>
                <w:b/>
                <w:bCs/>
              </w:rPr>
              <w:t>Κατηγορία δεικτών και στόχων</w:t>
            </w:r>
          </w:p>
        </w:tc>
        <w:tc>
          <w:tcPr>
            <w:tcW w:w="1689" w:type="pct"/>
            <w:shd w:val="clear" w:color="auto" w:fill="DEEAF6"/>
            <w:vAlign w:val="center"/>
          </w:tcPr>
          <w:p w14:paraId="1641F9FF" w14:textId="77777777" w:rsidR="006F2F72" w:rsidRPr="00E56A49" w:rsidRDefault="006F2F72" w:rsidP="00F57F8B">
            <w:pPr>
              <w:spacing w:after="0" w:line="240" w:lineRule="auto"/>
              <w:jc w:val="center"/>
              <w:rPr>
                <w:b/>
                <w:bCs/>
              </w:rPr>
            </w:pPr>
            <w:r w:rsidRPr="00E56A49">
              <w:rPr>
                <w:b/>
                <w:bCs/>
              </w:rPr>
              <w:t>Κρίσιμοι Παράγοντες Επιτυχίας (ενδεικτικά)</w:t>
            </w:r>
          </w:p>
        </w:tc>
      </w:tr>
      <w:tr w:rsidR="006F2F72" w:rsidRPr="000332EC" w14:paraId="447492EF" w14:textId="77777777" w:rsidTr="006F2F72">
        <w:tc>
          <w:tcPr>
            <w:tcW w:w="1192" w:type="pct"/>
            <w:vMerge w:val="restart"/>
            <w:shd w:val="clear" w:color="auto" w:fill="auto"/>
          </w:tcPr>
          <w:p w14:paraId="044C066A" w14:textId="77777777" w:rsidR="006F2F72" w:rsidRPr="00E56A49" w:rsidRDefault="006F2F72" w:rsidP="00F57F8B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Ακαδημαϊκών και Διοικητικών Θεμάτων, Δια Βίου Μάθησης και Εξωστρέφειας</w:t>
            </w:r>
          </w:p>
        </w:tc>
        <w:tc>
          <w:tcPr>
            <w:tcW w:w="1138" w:type="pct"/>
            <w:shd w:val="clear" w:color="auto" w:fill="auto"/>
          </w:tcPr>
          <w:p w14:paraId="739EBAFD" w14:textId="77777777" w:rsidR="006F2F72" w:rsidRDefault="006F2F72" w:rsidP="00F57F8B">
            <w:pPr>
              <w:spacing w:after="0" w:line="240" w:lineRule="auto"/>
            </w:pPr>
            <w:r>
              <w:t>Πρόεδροι Τμημάτων</w:t>
            </w:r>
          </w:p>
        </w:tc>
        <w:tc>
          <w:tcPr>
            <w:tcW w:w="980" w:type="pct"/>
            <w:shd w:val="clear" w:color="auto" w:fill="auto"/>
          </w:tcPr>
          <w:p w14:paraId="2B787BBD" w14:textId="77777777" w:rsidR="006F2F72" w:rsidRDefault="006F2F72" w:rsidP="00F57F8B">
            <w:pPr>
              <w:spacing w:after="0" w:line="240" w:lineRule="auto"/>
            </w:pPr>
            <w:r>
              <w:t>Εκπαιδευτικό έργο</w:t>
            </w:r>
          </w:p>
        </w:tc>
        <w:tc>
          <w:tcPr>
            <w:tcW w:w="1689" w:type="pct"/>
            <w:shd w:val="clear" w:color="auto" w:fill="auto"/>
          </w:tcPr>
          <w:p w14:paraId="482FD701" w14:textId="77777777" w:rsidR="006F2F72" w:rsidRDefault="006F2F72" w:rsidP="00F57F8B">
            <w:pPr>
              <w:spacing w:after="0" w:line="240" w:lineRule="auto"/>
            </w:pPr>
            <w:r>
              <w:t>Μαθησιακή διαδικασία</w:t>
            </w:r>
          </w:p>
          <w:p w14:paraId="6E5816EE" w14:textId="77777777" w:rsidR="006F2F72" w:rsidRDefault="006F2F72" w:rsidP="00F57F8B">
            <w:pPr>
              <w:spacing w:after="0" w:line="240" w:lineRule="auto"/>
            </w:pPr>
            <w:r>
              <w:t>Μαθησιακά αποτελέσματα</w:t>
            </w:r>
          </w:p>
        </w:tc>
      </w:tr>
      <w:tr w:rsidR="006F2F72" w:rsidRPr="005D78E0" w14:paraId="6B740FE6" w14:textId="77777777" w:rsidTr="006F2F72">
        <w:tc>
          <w:tcPr>
            <w:tcW w:w="1192" w:type="pct"/>
            <w:vMerge/>
            <w:shd w:val="clear" w:color="auto" w:fill="auto"/>
          </w:tcPr>
          <w:p w14:paraId="4735B902" w14:textId="77777777" w:rsidR="006F2F72" w:rsidRDefault="006F2F72" w:rsidP="00F57F8B">
            <w:pPr>
              <w:spacing w:after="0" w:line="240" w:lineRule="auto"/>
            </w:pPr>
          </w:p>
        </w:tc>
        <w:tc>
          <w:tcPr>
            <w:tcW w:w="1138" w:type="pct"/>
            <w:shd w:val="clear" w:color="auto" w:fill="auto"/>
          </w:tcPr>
          <w:p w14:paraId="730767ED" w14:textId="77777777" w:rsidR="006F2F72" w:rsidRDefault="006F2F72" w:rsidP="00F57F8B">
            <w:pPr>
              <w:spacing w:after="0" w:line="240" w:lineRule="auto"/>
            </w:pPr>
            <w:r>
              <w:t>Όλες οι μονάδες</w:t>
            </w:r>
          </w:p>
        </w:tc>
        <w:tc>
          <w:tcPr>
            <w:tcW w:w="980" w:type="pct"/>
            <w:shd w:val="clear" w:color="auto" w:fill="auto"/>
          </w:tcPr>
          <w:p w14:paraId="7E2AE601" w14:textId="77777777" w:rsidR="006F2F72" w:rsidRDefault="006F2F72" w:rsidP="00F57F8B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Ανάπτυξη ανθρώπινου δυναμικού </w:t>
            </w:r>
          </w:p>
        </w:tc>
        <w:tc>
          <w:tcPr>
            <w:tcW w:w="1689" w:type="pct"/>
            <w:shd w:val="clear" w:color="auto" w:fill="auto"/>
          </w:tcPr>
          <w:p w14:paraId="4EC6BEC1" w14:textId="77777777" w:rsidR="006F2F72" w:rsidRPr="005333D3" w:rsidRDefault="006F2F72" w:rsidP="00F57F8B">
            <w:pPr>
              <w:spacing w:after="0" w:line="240" w:lineRule="auto"/>
              <w:rPr>
                <w:lang w:val="el-GR"/>
              </w:rPr>
            </w:pPr>
            <w:r w:rsidRPr="005333D3">
              <w:rPr>
                <w:lang w:val="el-GR"/>
              </w:rPr>
              <w:t>Αξιολόγηση προσωπικού</w:t>
            </w:r>
          </w:p>
          <w:p w14:paraId="3990DED6" w14:textId="77777777" w:rsidR="006F2F72" w:rsidRPr="005333D3" w:rsidRDefault="006F2F72" w:rsidP="00F57F8B">
            <w:pPr>
              <w:spacing w:after="0" w:line="240" w:lineRule="auto"/>
              <w:rPr>
                <w:lang w:val="el-GR"/>
              </w:rPr>
            </w:pPr>
            <w:r w:rsidRPr="005333D3">
              <w:rPr>
                <w:lang w:val="el-GR"/>
              </w:rPr>
              <w:t xml:space="preserve">Επιμόρφωση </w:t>
            </w:r>
          </w:p>
          <w:p w14:paraId="05C180BA" w14:textId="77777777" w:rsidR="006F2F72" w:rsidRPr="005333D3" w:rsidRDefault="006F2F72" w:rsidP="00F57F8B">
            <w:pPr>
              <w:spacing w:after="0" w:line="240" w:lineRule="auto"/>
              <w:rPr>
                <w:lang w:val="el-GR"/>
              </w:rPr>
            </w:pPr>
            <w:r w:rsidRPr="005333D3">
              <w:rPr>
                <w:lang w:val="el-GR"/>
              </w:rPr>
              <w:t>Υποστήριξη προσωπικού</w:t>
            </w:r>
          </w:p>
        </w:tc>
      </w:tr>
      <w:tr w:rsidR="006F2F72" w:rsidRPr="005D78E0" w14:paraId="758F3591" w14:textId="77777777" w:rsidTr="006F2F72">
        <w:tc>
          <w:tcPr>
            <w:tcW w:w="1192" w:type="pct"/>
            <w:vMerge w:val="restart"/>
            <w:shd w:val="clear" w:color="auto" w:fill="auto"/>
            <w:vAlign w:val="center"/>
          </w:tcPr>
          <w:p w14:paraId="5E92CA76" w14:textId="77777777" w:rsidR="006F2F72" w:rsidRPr="00E56A49" w:rsidRDefault="006F2F72" w:rsidP="00F57F8B">
            <w:pPr>
              <w:spacing w:after="0" w:line="240" w:lineRule="auto"/>
              <w:jc w:val="left"/>
              <w:rPr>
                <w:lang w:val="el-GR"/>
              </w:rPr>
            </w:pPr>
            <w:r>
              <w:t>Έρευνας</w:t>
            </w:r>
            <w:r>
              <w:rPr>
                <w:lang w:val="el-GR"/>
              </w:rPr>
              <w:t>, Οικονομικών και Ανάπτυξης</w:t>
            </w:r>
          </w:p>
        </w:tc>
        <w:tc>
          <w:tcPr>
            <w:tcW w:w="1138" w:type="pct"/>
            <w:shd w:val="clear" w:color="auto" w:fill="auto"/>
          </w:tcPr>
          <w:p w14:paraId="406DFDE3" w14:textId="77777777" w:rsidR="006F2F72" w:rsidRDefault="006F2F72" w:rsidP="00F57F8B">
            <w:pPr>
              <w:spacing w:after="0" w:line="240" w:lineRule="auto"/>
            </w:pPr>
            <w:r>
              <w:t>ΕΛΚΕ</w:t>
            </w:r>
          </w:p>
          <w:p w14:paraId="56B1D251" w14:textId="77777777" w:rsidR="006F2F72" w:rsidRPr="00E56A49" w:rsidRDefault="006F2F72" w:rsidP="00F57F8B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ΠΑΚΕΚ</w:t>
            </w:r>
          </w:p>
        </w:tc>
        <w:tc>
          <w:tcPr>
            <w:tcW w:w="980" w:type="pct"/>
            <w:shd w:val="clear" w:color="auto" w:fill="auto"/>
          </w:tcPr>
          <w:p w14:paraId="7EDE59FE" w14:textId="77777777" w:rsidR="006F2F72" w:rsidRDefault="006F2F72" w:rsidP="00F57F8B">
            <w:pPr>
              <w:spacing w:after="0" w:line="240" w:lineRule="auto"/>
            </w:pPr>
            <w:r>
              <w:t>Ερευνητικό Έργο</w:t>
            </w:r>
          </w:p>
        </w:tc>
        <w:tc>
          <w:tcPr>
            <w:tcW w:w="1689" w:type="pct"/>
            <w:shd w:val="clear" w:color="auto" w:fill="auto"/>
          </w:tcPr>
          <w:p w14:paraId="332F6D0B" w14:textId="77777777" w:rsidR="006F2F72" w:rsidRPr="00E56A49" w:rsidRDefault="006F2F72" w:rsidP="00F57F8B">
            <w:pPr>
              <w:spacing w:after="0" w:line="240" w:lineRule="auto"/>
              <w:rPr>
                <w:lang w:val="el-GR"/>
              </w:rPr>
            </w:pPr>
            <w:r w:rsidRPr="00E56A49">
              <w:rPr>
                <w:lang w:val="el-GR"/>
              </w:rPr>
              <w:t>Ερευνητικές επιδόσεις</w:t>
            </w:r>
          </w:p>
          <w:p w14:paraId="3D771DEE" w14:textId="77777777" w:rsidR="006F2F72" w:rsidRPr="00E56A49" w:rsidRDefault="006F2F72" w:rsidP="00F57F8B">
            <w:pPr>
              <w:spacing w:after="0" w:line="240" w:lineRule="auto"/>
              <w:rPr>
                <w:lang w:val="el-GR"/>
              </w:rPr>
            </w:pPr>
            <w:r w:rsidRPr="00E56A49">
              <w:rPr>
                <w:lang w:val="el-GR"/>
              </w:rPr>
              <w:t>Χρηματοδότηση</w:t>
            </w:r>
          </w:p>
          <w:p w14:paraId="1DC4129F" w14:textId="77777777" w:rsidR="006F2F72" w:rsidRPr="00E56A49" w:rsidRDefault="006F2F72" w:rsidP="00F57F8B">
            <w:pPr>
              <w:spacing w:after="0" w:line="240" w:lineRule="auto"/>
              <w:rPr>
                <w:lang w:val="el-GR"/>
              </w:rPr>
            </w:pPr>
            <w:r w:rsidRPr="00E56A49">
              <w:rPr>
                <w:lang w:val="el-GR"/>
              </w:rPr>
              <w:t>Ανάπτυξη καινοτομίας</w:t>
            </w:r>
          </w:p>
          <w:p w14:paraId="060B2B77" w14:textId="77777777" w:rsidR="006F2F72" w:rsidRPr="00E56A49" w:rsidRDefault="006F2F72" w:rsidP="00F57F8B">
            <w:pPr>
              <w:spacing w:after="0" w:line="240" w:lineRule="auto"/>
              <w:rPr>
                <w:lang w:val="el-GR"/>
              </w:rPr>
            </w:pPr>
            <w:r w:rsidRPr="00E56A49">
              <w:rPr>
                <w:lang w:val="el-GR"/>
              </w:rPr>
              <w:lastRenderedPageBreak/>
              <w:t>Διαχείριση έρευνας</w:t>
            </w:r>
          </w:p>
        </w:tc>
      </w:tr>
      <w:tr w:rsidR="006F2F72" w:rsidRPr="005D78E0" w14:paraId="4CB9ACDD" w14:textId="77777777" w:rsidTr="006F2F72">
        <w:tc>
          <w:tcPr>
            <w:tcW w:w="1192" w:type="pct"/>
            <w:vMerge/>
            <w:shd w:val="clear" w:color="auto" w:fill="auto"/>
          </w:tcPr>
          <w:p w14:paraId="1206E481" w14:textId="77777777" w:rsidR="006F2F72" w:rsidRPr="00673621" w:rsidRDefault="006F2F72" w:rsidP="00F57F8B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138" w:type="pct"/>
            <w:shd w:val="clear" w:color="auto" w:fill="auto"/>
          </w:tcPr>
          <w:p w14:paraId="2D78E0D6" w14:textId="77777777" w:rsidR="006F2F72" w:rsidRDefault="006F2F72" w:rsidP="00F57F8B">
            <w:pPr>
              <w:spacing w:after="0" w:line="240" w:lineRule="auto"/>
            </w:pPr>
            <w:r>
              <w:t>Όλες οι μονάδες</w:t>
            </w:r>
          </w:p>
        </w:tc>
        <w:tc>
          <w:tcPr>
            <w:tcW w:w="980" w:type="pct"/>
            <w:shd w:val="clear" w:color="auto" w:fill="auto"/>
          </w:tcPr>
          <w:p w14:paraId="11563F85" w14:textId="273E4DBB" w:rsidR="006F2F72" w:rsidRPr="00FB4305" w:rsidRDefault="006F2F72" w:rsidP="00F57F8B">
            <w:pPr>
              <w:spacing w:after="0" w:line="240" w:lineRule="auto"/>
              <w:rPr>
                <w:lang w:val="el-GR"/>
              </w:rPr>
            </w:pPr>
            <w:r>
              <w:t>Υποδομές, Υπηρεσίες</w:t>
            </w:r>
          </w:p>
        </w:tc>
        <w:tc>
          <w:tcPr>
            <w:tcW w:w="1689" w:type="pct"/>
            <w:shd w:val="clear" w:color="auto" w:fill="auto"/>
          </w:tcPr>
          <w:p w14:paraId="34CF99A0" w14:textId="77777777" w:rsidR="006F2F72" w:rsidRPr="00E56A49" w:rsidRDefault="006F2F72" w:rsidP="00F57F8B">
            <w:pPr>
              <w:spacing w:after="0" w:line="240" w:lineRule="auto"/>
              <w:rPr>
                <w:lang w:val="el-GR"/>
              </w:rPr>
            </w:pPr>
            <w:r w:rsidRPr="00E56A49">
              <w:rPr>
                <w:lang w:val="el-GR"/>
              </w:rPr>
              <w:t>Λειτουργικότητα &amp; ασφάλεια υποδομών</w:t>
            </w:r>
          </w:p>
          <w:p w14:paraId="1B454D78" w14:textId="77777777" w:rsidR="006F2F72" w:rsidRPr="00E56A49" w:rsidRDefault="006F2F72" w:rsidP="00F57F8B">
            <w:pPr>
              <w:spacing w:after="0" w:line="240" w:lineRule="auto"/>
              <w:rPr>
                <w:lang w:val="el-GR"/>
              </w:rPr>
            </w:pPr>
            <w:r w:rsidRPr="00E56A49">
              <w:rPr>
                <w:lang w:val="el-GR"/>
              </w:rPr>
              <w:t>Αναδιάρθρωση υπηρεσιών</w:t>
            </w:r>
          </w:p>
        </w:tc>
      </w:tr>
      <w:tr w:rsidR="006F2F72" w:rsidRPr="005D78E0" w14:paraId="710D1BE3" w14:textId="77777777" w:rsidTr="006F2F72">
        <w:tc>
          <w:tcPr>
            <w:tcW w:w="1192" w:type="pct"/>
            <w:vMerge/>
            <w:shd w:val="clear" w:color="auto" w:fill="auto"/>
          </w:tcPr>
          <w:p w14:paraId="0A2983F0" w14:textId="77777777" w:rsidR="006F2F72" w:rsidRPr="00673621" w:rsidRDefault="006F2F72" w:rsidP="00F57F8B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138" w:type="pct"/>
            <w:shd w:val="clear" w:color="auto" w:fill="auto"/>
          </w:tcPr>
          <w:p w14:paraId="75B74602" w14:textId="77777777" w:rsidR="006F2F72" w:rsidRDefault="006F2F72" w:rsidP="00F57F8B">
            <w:pPr>
              <w:spacing w:after="0" w:line="240" w:lineRule="auto"/>
            </w:pPr>
            <w:r>
              <w:t>Όλες οι μονάδες</w:t>
            </w:r>
          </w:p>
        </w:tc>
        <w:tc>
          <w:tcPr>
            <w:tcW w:w="980" w:type="pct"/>
            <w:shd w:val="clear" w:color="auto" w:fill="auto"/>
          </w:tcPr>
          <w:p w14:paraId="1305A0EF" w14:textId="77777777" w:rsidR="006F2F72" w:rsidRDefault="006F2F72" w:rsidP="00F57F8B">
            <w:pPr>
              <w:spacing w:after="0" w:line="240" w:lineRule="auto"/>
            </w:pPr>
            <w:r>
              <w:t>Απορρόφηση χρηματοδοτήσεων</w:t>
            </w:r>
          </w:p>
        </w:tc>
        <w:tc>
          <w:tcPr>
            <w:tcW w:w="1689" w:type="pct"/>
            <w:shd w:val="clear" w:color="auto" w:fill="auto"/>
          </w:tcPr>
          <w:p w14:paraId="59FB9B02" w14:textId="77777777" w:rsidR="006F2F72" w:rsidRPr="005333D3" w:rsidRDefault="006F2F72" w:rsidP="00F57F8B">
            <w:pPr>
              <w:spacing w:after="0" w:line="240" w:lineRule="auto"/>
              <w:rPr>
                <w:lang w:val="el-GR"/>
              </w:rPr>
            </w:pPr>
            <w:r w:rsidRPr="005333D3">
              <w:rPr>
                <w:lang w:val="el-GR"/>
              </w:rPr>
              <w:t>Απορρόφηση χρηματοδοτήσεων</w:t>
            </w:r>
          </w:p>
          <w:p w14:paraId="24767FAF" w14:textId="77777777" w:rsidR="006F2F72" w:rsidRDefault="006F2F72" w:rsidP="00F57F8B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Βελτίωση αναλογίας πόρων προς φοιτητικό δυναμικό</w:t>
            </w:r>
          </w:p>
        </w:tc>
      </w:tr>
      <w:tr w:rsidR="006F2F72" w:rsidRPr="005D78E0" w14:paraId="3DA7BFBC" w14:textId="77777777" w:rsidTr="006F2F72">
        <w:tc>
          <w:tcPr>
            <w:tcW w:w="1192" w:type="pct"/>
            <w:shd w:val="clear" w:color="auto" w:fill="auto"/>
          </w:tcPr>
          <w:p w14:paraId="1EF3BFF7" w14:textId="77777777" w:rsidR="006F2F72" w:rsidRDefault="006F2F72" w:rsidP="00F57F8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el-GR" w:eastAsia="el-GR"/>
              </w:rPr>
            </w:pPr>
            <w:r w:rsidRPr="005333D3">
              <w:rPr>
                <w:rStyle w:val="af2"/>
                <w:b w:val="0"/>
                <w:bCs w:val="0"/>
                <w:lang w:val="el-GR"/>
              </w:rPr>
              <w:t>Ευρωπαϊκού Πανεπιστημίου, Διεθνοποίησης και Φοιτητικής Μέριμνας</w:t>
            </w:r>
          </w:p>
          <w:p w14:paraId="08181ACF" w14:textId="77777777" w:rsidR="006F2F72" w:rsidRPr="005333D3" w:rsidRDefault="006F2F72" w:rsidP="00F57F8B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138" w:type="pct"/>
            <w:shd w:val="clear" w:color="auto" w:fill="auto"/>
          </w:tcPr>
          <w:p w14:paraId="1FC933E5" w14:textId="77777777" w:rsidR="006F2F72" w:rsidRPr="005333D3" w:rsidRDefault="006F2F72" w:rsidP="00F57F8B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Όλες οι μονάδες</w:t>
            </w:r>
          </w:p>
        </w:tc>
        <w:tc>
          <w:tcPr>
            <w:tcW w:w="980" w:type="pct"/>
            <w:shd w:val="clear" w:color="auto" w:fill="auto"/>
          </w:tcPr>
          <w:p w14:paraId="04D8909E" w14:textId="77777777" w:rsidR="006F2F72" w:rsidRDefault="006F2F72" w:rsidP="00F57F8B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Υπηρεσίες Φοιτητικής Μέριμνας</w:t>
            </w:r>
          </w:p>
          <w:p w14:paraId="0330A843" w14:textId="77777777" w:rsidR="006F2F72" w:rsidRPr="005333D3" w:rsidRDefault="006F2F72" w:rsidP="00F57F8B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Κινητικότητα</w:t>
            </w:r>
          </w:p>
        </w:tc>
        <w:tc>
          <w:tcPr>
            <w:tcW w:w="1689" w:type="pct"/>
            <w:shd w:val="clear" w:color="auto" w:fill="auto"/>
          </w:tcPr>
          <w:p w14:paraId="7CB3C1EA" w14:textId="77777777" w:rsidR="006F2F72" w:rsidRDefault="006F2F72" w:rsidP="00F57F8B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Παροχές προς τους φοιτητές</w:t>
            </w:r>
          </w:p>
          <w:p w14:paraId="17233B54" w14:textId="77777777" w:rsidR="006F2F72" w:rsidRPr="005333D3" w:rsidRDefault="006F2F72" w:rsidP="00F57F8B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Βελτίωση της διεθνούς διάστασης των σπουδών</w:t>
            </w:r>
          </w:p>
        </w:tc>
      </w:tr>
    </w:tbl>
    <w:p w14:paraId="67736E4E" w14:textId="1B4329D7" w:rsidR="006F2F72" w:rsidRDefault="006F2F72" w:rsidP="006F2F72">
      <w:pPr>
        <w:rPr>
          <w:b/>
          <w:lang w:val="el-GR"/>
        </w:rPr>
      </w:pPr>
    </w:p>
    <w:p w14:paraId="7AA8CCAF" w14:textId="168B2C10" w:rsidR="006F2F72" w:rsidRPr="006F2F72" w:rsidRDefault="006F2F72" w:rsidP="006F2F72">
      <w:pPr>
        <w:rPr>
          <w:lang w:val="el-GR"/>
        </w:rPr>
      </w:pPr>
      <w:r w:rsidRPr="006F2F72">
        <w:rPr>
          <w:lang w:val="el-GR"/>
        </w:rPr>
        <w:t>Η ΜΟΔΙΠ κοινοποιεί τη Στοχοθεσία Ποιότητας</w:t>
      </w:r>
      <w:r w:rsidR="006F2A0C">
        <w:rPr>
          <w:lang w:val="el-GR"/>
        </w:rPr>
        <w:t>, η οποία</w:t>
      </w:r>
      <w:r w:rsidRPr="006F2F72">
        <w:rPr>
          <w:lang w:val="el-GR"/>
        </w:rPr>
        <w:t xml:space="preserve"> </w:t>
      </w:r>
      <w:r w:rsidR="006F2A0C">
        <w:rPr>
          <w:lang w:val="el-GR"/>
        </w:rPr>
        <w:t xml:space="preserve">αποτυπώνεται στο έντυπο </w:t>
      </w:r>
      <w:r w:rsidR="006F2A0C">
        <w:rPr>
          <w:rFonts w:cs="Arial"/>
          <w:szCs w:val="22"/>
          <w:lang w:val="el-GR"/>
        </w:rPr>
        <w:t xml:space="preserve">Ε3.2-0.1, </w:t>
      </w:r>
      <w:r w:rsidRPr="006F2F72">
        <w:rPr>
          <w:lang w:val="el-GR"/>
        </w:rPr>
        <w:t>στη</w:t>
      </w:r>
      <w:r w:rsidR="00FB4305">
        <w:rPr>
          <w:lang w:val="el-GR"/>
        </w:rPr>
        <w:t>ν</w:t>
      </w:r>
      <w:r w:rsidRPr="006F2F72">
        <w:rPr>
          <w:lang w:val="el-GR"/>
        </w:rPr>
        <w:t xml:space="preserve"> ΜΣΣ.</w:t>
      </w:r>
    </w:p>
    <w:p w14:paraId="0C5D7DD2" w14:textId="77777777" w:rsidR="00C91B48" w:rsidRPr="006F2F72" w:rsidRDefault="00C91B48" w:rsidP="007C4927">
      <w:pPr>
        <w:rPr>
          <w:lang w:val="el-GR"/>
        </w:rPr>
      </w:pPr>
    </w:p>
    <w:p w14:paraId="0AC52F11" w14:textId="77777777" w:rsidR="00FB4305" w:rsidRPr="0056368C" w:rsidRDefault="00FB4305" w:rsidP="00FB4305">
      <w:pPr>
        <w:rPr>
          <w:b/>
          <w:lang w:val="el-GR"/>
        </w:rPr>
      </w:pPr>
      <w:r w:rsidRPr="0056368C">
        <w:rPr>
          <w:b/>
          <w:lang w:val="el-GR"/>
        </w:rPr>
        <w:t>Κατά το 3</w:t>
      </w:r>
      <w:r w:rsidRPr="0056368C">
        <w:rPr>
          <w:b/>
          <w:vertAlign w:val="superscript"/>
          <w:lang w:val="el-GR"/>
        </w:rPr>
        <w:t>ο</w:t>
      </w:r>
      <w:r w:rsidRPr="0056368C">
        <w:rPr>
          <w:b/>
          <w:lang w:val="el-GR"/>
        </w:rPr>
        <w:t xml:space="preserve"> τρίμηνο κάθε έτους:</w:t>
      </w:r>
    </w:p>
    <w:p w14:paraId="49AB48FC" w14:textId="77777777" w:rsidR="00FB4305" w:rsidRPr="00944D0F" w:rsidRDefault="00FB4305" w:rsidP="00FB4305">
      <w:pPr>
        <w:rPr>
          <w:lang w:val="el-GR"/>
        </w:rPr>
      </w:pPr>
      <w:r w:rsidRPr="00944D0F">
        <w:rPr>
          <w:lang w:val="el-GR"/>
        </w:rPr>
        <w:t>Η Μονάδα Στρατηγικού Σχεδιασμού συλλέγει τις προτάσεις Αναπτυξιακών και Επιχειρησιακών Σχεδίων των Σχολών και των Υπηρεσιακών Μονάδων, αξιολογεί τις προτάσεις και τις εναρμονίζει με τους εγκεκριμένους στρατηγικούς στόχους του Ιδρύματος.</w:t>
      </w:r>
    </w:p>
    <w:p w14:paraId="4B1BD306" w14:textId="77777777" w:rsidR="00FB4305" w:rsidRPr="00944D0F" w:rsidRDefault="00FB4305" w:rsidP="00FB4305">
      <w:pPr>
        <w:rPr>
          <w:lang w:val="el-GR"/>
        </w:rPr>
      </w:pPr>
      <w:r w:rsidRPr="00944D0F">
        <w:rPr>
          <w:lang w:val="el-GR"/>
        </w:rPr>
        <w:t>Η Μονάδα Στρατηγικού Σχεδιασμού καταρτίζει την πρόταση της Ετήσιας Στοχοθεσίας του Ιδρύματος για το επόμενο από την έγκριση έτος.</w:t>
      </w:r>
    </w:p>
    <w:p w14:paraId="057B611A" w14:textId="77777777" w:rsidR="00FB4305" w:rsidRDefault="00FB4305" w:rsidP="00FB4305">
      <w:pPr>
        <w:rPr>
          <w:lang w:val="el-GR"/>
        </w:rPr>
      </w:pPr>
      <w:r w:rsidRPr="00944D0F">
        <w:rPr>
          <w:lang w:val="el-GR"/>
        </w:rPr>
        <w:t xml:space="preserve">Η </w:t>
      </w:r>
      <w:r>
        <w:rPr>
          <w:lang w:val="el-GR"/>
        </w:rPr>
        <w:t>Ε</w:t>
      </w:r>
      <w:r w:rsidRPr="00944D0F">
        <w:rPr>
          <w:lang w:val="el-GR"/>
        </w:rPr>
        <w:t xml:space="preserve">τήσια </w:t>
      </w:r>
      <w:r>
        <w:rPr>
          <w:lang w:val="el-GR"/>
        </w:rPr>
        <w:t>Σ</w:t>
      </w:r>
      <w:r w:rsidRPr="00944D0F">
        <w:rPr>
          <w:lang w:val="el-GR"/>
        </w:rPr>
        <w:t>τοχοθεσία</w:t>
      </w:r>
      <w:r w:rsidRPr="00944D0F">
        <w:rPr>
          <w:rFonts w:cs="Arial"/>
          <w:szCs w:val="22"/>
          <w:lang w:val="el-GR"/>
        </w:rPr>
        <w:t xml:space="preserve"> περιλαμβάνει τους στόχους, τους δείκτες μέτρησης των στόχων, τους υπεύθυνους υλοποίησης κάθε στόχου, τις δράσεις για την υλοποίηση των στόχων και τον χρονικό προσδιορισμό υλοποίησης των στόχων.</w:t>
      </w:r>
    </w:p>
    <w:p w14:paraId="56D48DBD" w14:textId="77777777" w:rsidR="00AC707F" w:rsidRPr="000A6CCF" w:rsidRDefault="00AC707F" w:rsidP="007C4927">
      <w:pPr>
        <w:rPr>
          <w:lang w:val="el-GR"/>
        </w:rPr>
      </w:pPr>
    </w:p>
    <w:p w14:paraId="363AC703" w14:textId="2D934705" w:rsidR="003E109A" w:rsidRPr="00B436CE" w:rsidRDefault="003E109A" w:rsidP="003E109A">
      <w:pPr>
        <w:rPr>
          <w:b/>
          <w:lang w:val="el-GR"/>
        </w:rPr>
      </w:pPr>
      <w:r w:rsidRPr="00B14994">
        <w:rPr>
          <w:rFonts w:cs="Arial"/>
          <w:b/>
          <w:szCs w:val="22"/>
          <w:lang w:val="el-GR"/>
        </w:rPr>
        <w:t>2.</w:t>
      </w:r>
      <w:r>
        <w:rPr>
          <w:rFonts w:cs="Arial"/>
          <w:b/>
          <w:szCs w:val="22"/>
          <w:lang w:val="el-GR"/>
        </w:rPr>
        <w:t>2</w:t>
      </w:r>
      <w:r w:rsidRPr="00B14994">
        <w:rPr>
          <w:rFonts w:cs="Arial"/>
          <w:b/>
          <w:szCs w:val="22"/>
          <w:lang w:val="el-GR"/>
        </w:rPr>
        <w:tab/>
      </w:r>
      <w:r w:rsidR="006863F6">
        <w:rPr>
          <w:rFonts w:cs="Arial"/>
          <w:b/>
          <w:szCs w:val="22"/>
          <w:lang w:val="el-GR"/>
        </w:rPr>
        <w:t xml:space="preserve">Έγκριση </w:t>
      </w:r>
      <w:r w:rsidR="00F72A89">
        <w:rPr>
          <w:rFonts w:cs="Arial"/>
          <w:b/>
          <w:szCs w:val="22"/>
          <w:lang w:val="el-GR"/>
        </w:rPr>
        <w:t>Ετήσιας Στοχοθεσίας Ιδρύματος</w:t>
      </w:r>
    </w:p>
    <w:p w14:paraId="744C0943" w14:textId="77777777" w:rsidR="00F22FDA" w:rsidRDefault="003E109A" w:rsidP="003E109A">
      <w:pPr>
        <w:spacing w:before="120" w:after="120"/>
        <w:rPr>
          <w:rFonts w:cs="Arial"/>
          <w:szCs w:val="22"/>
          <w:lang w:val="el-GR"/>
        </w:rPr>
      </w:pPr>
      <w:r w:rsidRPr="00437846">
        <w:rPr>
          <w:rFonts w:cs="Arial"/>
          <w:szCs w:val="22"/>
          <w:lang w:val="el-GR"/>
        </w:rPr>
        <w:t>ΥΠΕΥΘΥΝΟΣ:</w:t>
      </w:r>
      <w:r w:rsidRPr="00437846">
        <w:rPr>
          <w:rFonts w:cs="Arial"/>
          <w:szCs w:val="22"/>
          <w:lang w:val="el-GR"/>
        </w:rPr>
        <w:tab/>
      </w:r>
      <w:r w:rsidR="00B436CE">
        <w:rPr>
          <w:rFonts w:cs="Arial"/>
          <w:szCs w:val="22"/>
          <w:lang w:val="el-GR"/>
        </w:rPr>
        <w:t>Μονάδα</w:t>
      </w:r>
      <w:r>
        <w:rPr>
          <w:rFonts w:cs="Arial"/>
          <w:szCs w:val="22"/>
          <w:lang w:val="el-GR"/>
        </w:rPr>
        <w:t xml:space="preserve"> Στρατηγικού Σχεδιασμού</w:t>
      </w:r>
    </w:p>
    <w:p w14:paraId="07F19D41" w14:textId="5ADE3A9C" w:rsidR="003E109A" w:rsidRDefault="00F22FDA" w:rsidP="003E109A">
      <w:pPr>
        <w:spacing w:before="120" w:after="120"/>
        <w:rPr>
          <w:rFonts w:cs="Arial"/>
          <w:szCs w:val="22"/>
          <w:lang w:val="el-GR"/>
        </w:rPr>
      </w:pPr>
      <w:r>
        <w:rPr>
          <w:rFonts w:cs="Arial"/>
          <w:szCs w:val="22"/>
          <w:lang w:val="el-GR"/>
        </w:rPr>
        <w:t>ΕΜΠΛΕΚΟΜΕΝΑ ΟΡΓΑΝΑ: Συμβούλιο Διοίκησης, Σύγκλητος, Κοσμητείες, Πρύτανης</w:t>
      </w:r>
      <w:r w:rsidR="003E109A">
        <w:rPr>
          <w:rFonts w:cs="Arial"/>
          <w:szCs w:val="22"/>
          <w:lang w:val="el-GR"/>
        </w:rPr>
        <w:t xml:space="preserve"> </w:t>
      </w:r>
    </w:p>
    <w:p w14:paraId="5B2A6DF3" w14:textId="69A4CE53" w:rsidR="003E109A" w:rsidRDefault="003E109A" w:rsidP="00626323">
      <w:pPr>
        <w:spacing w:before="120" w:after="120"/>
        <w:ind w:left="1440" w:hanging="1440"/>
        <w:rPr>
          <w:rFonts w:cs="Arial"/>
          <w:szCs w:val="22"/>
          <w:lang w:val="el-GR"/>
        </w:rPr>
      </w:pPr>
      <w:r w:rsidRPr="00437846">
        <w:rPr>
          <w:rFonts w:cs="Arial"/>
          <w:szCs w:val="22"/>
          <w:lang w:val="el-GR"/>
        </w:rPr>
        <w:t>ΑΡΧΕΙΑ:</w:t>
      </w:r>
      <w:r>
        <w:rPr>
          <w:rFonts w:cs="Arial"/>
          <w:szCs w:val="22"/>
          <w:lang w:val="el-GR"/>
        </w:rPr>
        <w:tab/>
      </w:r>
    </w:p>
    <w:p w14:paraId="05C8EAFB" w14:textId="0A7071BA" w:rsidR="003E109A" w:rsidRDefault="003E109A" w:rsidP="003E109A">
      <w:pPr>
        <w:spacing w:before="120" w:after="120"/>
        <w:rPr>
          <w:rFonts w:cs="Arial"/>
          <w:szCs w:val="22"/>
          <w:lang w:val="el-GR"/>
        </w:rPr>
      </w:pPr>
      <w:r w:rsidRPr="00437846">
        <w:rPr>
          <w:rFonts w:cs="Arial"/>
          <w:szCs w:val="22"/>
          <w:lang w:val="el-GR"/>
        </w:rPr>
        <w:t>ΠΕΡΙΓΡΑΦΗ:</w:t>
      </w:r>
      <w:r w:rsidRPr="00437846">
        <w:rPr>
          <w:rFonts w:cs="Arial"/>
          <w:szCs w:val="22"/>
          <w:lang w:val="el-GR"/>
        </w:rPr>
        <w:tab/>
      </w:r>
    </w:p>
    <w:p w14:paraId="2F7C25D8" w14:textId="77777777" w:rsidR="008E06F3" w:rsidRPr="0056368C" w:rsidRDefault="008E06F3" w:rsidP="008E06F3">
      <w:pPr>
        <w:rPr>
          <w:b/>
          <w:lang w:val="el-GR"/>
        </w:rPr>
      </w:pPr>
      <w:r w:rsidRPr="0056368C">
        <w:rPr>
          <w:b/>
          <w:lang w:val="el-GR"/>
        </w:rPr>
        <w:t>Κατά το 3</w:t>
      </w:r>
      <w:r w:rsidRPr="0056368C">
        <w:rPr>
          <w:b/>
          <w:vertAlign w:val="superscript"/>
          <w:lang w:val="el-GR"/>
        </w:rPr>
        <w:t>ο</w:t>
      </w:r>
      <w:r w:rsidRPr="0056368C">
        <w:rPr>
          <w:b/>
          <w:lang w:val="el-GR"/>
        </w:rPr>
        <w:t xml:space="preserve"> τρίμηνο κάθε έτους:</w:t>
      </w:r>
    </w:p>
    <w:p w14:paraId="48C4A796" w14:textId="77777777" w:rsidR="008E06F3" w:rsidRDefault="008E06F3" w:rsidP="008E06F3">
      <w:pPr>
        <w:rPr>
          <w:lang w:val="el-GR"/>
        </w:rPr>
      </w:pPr>
      <w:r>
        <w:rPr>
          <w:lang w:val="el-GR"/>
        </w:rPr>
        <w:t>Η ΜΣΣ-ΓΠΑ διαβιβάζει την πρόταση της Ετήσιας Στοχοθεσίας στην Σύγκλητο και στις Κοσμητείες των Σχολών, προκειμένου να εκφέρουν γνώμη επί της πρότασης, κατά το μέρος που αφορά κάθε Σχολή. Η γνώμη της Συγκλήτου και των Σχολών διαβιβάζεται στο Συμβούλιο Διοίκησης.</w:t>
      </w:r>
    </w:p>
    <w:p w14:paraId="3B5DF059" w14:textId="77777777" w:rsidR="008E06F3" w:rsidRDefault="008E06F3" w:rsidP="008E06F3">
      <w:pPr>
        <w:rPr>
          <w:lang w:val="el-GR"/>
        </w:rPr>
      </w:pPr>
      <w:r>
        <w:rPr>
          <w:lang w:val="el-GR"/>
        </w:rPr>
        <w:t>Η γνώμη της Συγκλήτου και των Σχολών κοινοποιείται στην Μονάδα Στρατηγικού Σχεδιασμού.</w:t>
      </w:r>
    </w:p>
    <w:p w14:paraId="1DDA4B6B" w14:textId="77777777" w:rsidR="008E06F3" w:rsidRDefault="008E06F3" w:rsidP="008E06F3">
      <w:pPr>
        <w:rPr>
          <w:lang w:val="el-GR"/>
        </w:rPr>
      </w:pPr>
      <w:r>
        <w:rPr>
          <w:lang w:val="el-GR"/>
        </w:rPr>
        <w:lastRenderedPageBreak/>
        <w:t>Το Συμβούλιο Διοίκησης,</w:t>
      </w:r>
      <w:r w:rsidRPr="00BC3308">
        <w:rPr>
          <w:lang w:val="el-GR"/>
        </w:rPr>
        <w:t xml:space="preserve"> αφού λάβει υπόψη την πρόταση</w:t>
      </w:r>
      <w:r>
        <w:rPr>
          <w:lang w:val="el-GR"/>
        </w:rPr>
        <w:t xml:space="preserve"> της Ετήσιας Στοχοθεσίας </w:t>
      </w:r>
      <w:r w:rsidRPr="00BC3308">
        <w:rPr>
          <w:lang w:val="el-GR"/>
        </w:rPr>
        <w:t>της ΜΣΣ-</w:t>
      </w:r>
      <w:r>
        <w:rPr>
          <w:lang w:val="el-GR"/>
        </w:rPr>
        <w:t>ΓΠΑ</w:t>
      </w:r>
      <w:r w:rsidRPr="00BC3308">
        <w:rPr>
          <w:lang w:val="el-GR"/>
        </w:rPr>
        <w:t>, τη</w:t>
      </w:r>
      <w:r>
        <w:rPr>
          <w:lang w:val="el-GR"/>
        </w:rPr>
        <w:t>ν</w:t>
      </w:r>
      <w:r w:rsidRPr="00BC3308">
        <w:rPr>
          <w:lang w:val="el-GR"/>
        </w:rPr>
        <w:t xml:space="preserve"> γνώμη της Συγκλήτου και τις γνώμες των Κοσμητειών επί της πρότασης </w:t>
      </w:r>
      <w:r>
        <w:rPr>
          <w:lang w:val="el-GR"/>
        </w:rPr>
        <w:t xml:space="preserve">της Ετήσιας Στοχοθεσίας </w:t>
      </w:r>
      <w:r w:rsidRPr="00BC3308">
        <w:rPr>
          <w:lang w:val="el-GR"/>
        </w:rPr>
        <w:t>για θέματα</w:t>
      </w:r>
      <w:r>
        <w:rPr>
          <w:lang w:val="el-GR"/>
        </w:rPr>
        <w:t xml:space="preserve"> </w:t>
      </w:r>
      <w:r w:rsidRPr="00BC3308">
        <w:rPr>
          <w:lang w:val="el-GR"/>
        </w:rPr>
        <w:t xml:space="preserve">που αφορούν εκάστη Σχολή, </w:t>
      </w:r>
      <w:r>
        <w:rPr>
          <w:lang w:val="el-GR"/>
        </w:rPr>
        <w:t xml:space="preserve">αποφασίζει σχετικά με την έγκριση της Ετήσιας Στοχοθεσίας </w:t>
      </w:r>
      <w:r w:rsidRPr="00BC3308">
        <w:rPr>
          <w:lang w:val="el-GR"/>
        </w:rPr>
        <w:t>του</w:t>
      </w:r>
      <w:r>
        <w:rPr>
          <w:lang w:val="el-GR"/>
        </w:rPr>
        <w:t xml:space="preserve"> ΓΠΑ και κοινοποιεί την σχετική απόφαση στην ΜΣΣ-ΓΠΑ.</w:t>
      </w:r>
    </w:p>
    <w:p w14:paraId="5A8C0D7A" w14:textId="77777777" w:rsidR="008E06F3" w:rsidRPr="00944D0F" w:rsidRDefault="008E06F3" w:rsidP="008E06F3">
      <w:pPr>
        <w:spacing w:before="120" w:after="120"/>
        <w:rPr>
          <w:rFonts w:cs="Arial"/>
          <w:szCs w:val="22"/>
          <w:lang w:val="el-GR"/>
        </w:rPr>
      </w:pPr>
      <w:r w:rsidRPr="00944D0F">
        <w:rPr>
          <w:rFonts w:cs="Arial"/>
          <w:szCs w:val="22"/>
          <w:lang w:val="el-GR"/>
        </w:rPr>
        <w:t xml:space="preserve">Μετά την έγκρισή της από το Συμβούλιο Διοίκησης του ΓΠΑ, </w:t>
      </w:r>
      <w:r w:rsidRPr="00944D0F">
        <w:rPr>
          <w:lang w:val="el-GR"/>
        </w:rPr>
        <w:t xml:space="preserve">η Ετήσια Στοχοθεσία </w:t>
      </w:r>
      <w:r w:rsidRPr="00944D0F">
        <w:rPr>
          <w:rFonts w:cs="Arial"/>
          <w:szCs w:val="22"/>
          <w:lang w:val="el-GR"/>
        </w:rPr>
        <w:t xml:space="preserve">επικοινωνείται με μέριμνα της Μονάδας Στρατηγικού Σχεδιασμού στις </w:t>
      </w:r>
      <w:r>
        <w:rPr>
          <w:rFonts w:cs="Arial"/>
          <w:szCs w:val="22"/>
          <w:lang w:val="el-GR"/>
        </w:rPr>
        <w:t>Ακαδημαϊκές και Διοικητικές Μονάδες</w:t>
      </w:r>
      <w:r w:rsidRPr="00944D0F">
        <w:rPr>
          <w:rFonts w:cs="Arial"/>
          <w:szCs w:val="22"/>
          <w:lang w:val="el-GR"/>
        </w:rPr>
        <w:t xml:space="preserve"> του Ιδρύματος προς υλοποίηση. </w:t>
      </w:r>
    </w:p>
    <w:p w14:paraId="49EDF7B5" w14:textId="77777777" w:rsidR="008E06F3" w:rsidRPr="000D5A46" w:rsidRDefault="008E06F3" w:rsidP="008E06F3">
      <w:pPr>
        <w:rPr>
          <w:rStyle w:val="af5"/>
          <w:lang w:val="el-GR"/>
        </w:rPr>
      </w:pPr>
      <w:r w:rsidRPr="00944D0F">
        <w:rPr>
          <w:lang w:val="el-GR"/>
        </w:rPr>
        <w:t>Η έγκριση της Ετήσιας Στοχοθεσίας του Ιδρύματος ακολουθεί τα αντίστοιχα στάδια που περιγράφονται στην διαδικασία της έγκρισης του Στρατηγικού Σχεδίου του Ιδρύματος Δ3.1.</w:t>
      </w:r>
      <w:r>
        <w:rPr>
          <w:lang w:val="el-GR"/>
        </w:rPr>
        <w:t>,</w:t>
      </w:r>
      <w:r w:rsidRPr="00944D0F">
        <w:rPr>
          <w:lang w:val="el-GR"/>
        </w:rPr>
        <w:t xml:space="preserve"> καθώς αποτελούν δύο αλληλεξαρτώμενες διαδικασίες.</w:t>
      </w:r>
    </w:p>
    <w:p w14:paraId="47660EFC" w14:textId="77777777" w:rsidR="00F22FDA" w:rsidRDefault="00F22FDA" w:rsidP="00F22FDA">
      <w:pPr>
        <w:rPr>
          <w:lang w:val="el-GR"/>
        </w:rPr>
      </w:pPr>
    </w:p>
    <w:p w14:paraId="19FCCAA3" w14:textId="3715F43C" w:rsidR="005E5967" w:rsidRPr="00E96452" w:rsidRDefault="005E5967" w:rsidP="005E5967">
      <w:pPr>
        <w:rPr>
          <w:b/>
          <w:lang w:val="el-GR"/>
        </w:rPr>
      </w:pPr>
      <w:r w:rsidRPr="00B14994">
        <w:rPr>
          <w:rFonts w:cs="Arial"/>
          <w:b/>
          <w:szCs w:val="22"/>
          <w:lang w:val="el-GR"/>
        </w:rPr>
        <w:t>2.</w:t>
      </w:r>
      <w:r>
        <w:rPr>
          <w:rFonts w:cs="Arial"/>
          <w:b/>
          <w:szCs w:val="22"/>
          <w:lang w:val="el-GR"/>
        </w:rPr>
        <w:t>3</w:t>
      </w:r>
      <w:r w:rsidRPr="00B14994">
        <w:rPr>
          <w:rFonts w:cs="Arial"/>
          <w:b/>
          <w:szCs w:val="22"/>
          <w:lang w:val="el-GR"/>
        </w:rPr>
        <w:tab/>
      </w:r>
      <w:r>
        <w:rPr>
          <w:rFonts w:cs="Arial"/>
          <w:b/>
          <w:szCs w:val="22"/>
          <w:lang w:val="el-GR"/>
        </w:rPr>
        <w:t xml:space="preserve">Παρακολούθηση </w:t>
      </w:r>
      <w:r w:rsidR="00293A11">
        <w:rPr>
          <w:rFonts w:cs="Arial"/>
          <w:b/>
          <w:szCs w:val="22"/>
          <w:lang w:val="el-GR"/>
        </w:rPr>
        <w:t xml:space="preserve">υλοποίησης της Ετήσιας Στοχοθεσίας </w:t>
      </w:r>
    </w:p>
    <w:p w14:paraId="11F68910" w14:textId="699F816B" w:rsidR="005E5967" w:rsidRPr="00437846" w:rsidRDefault="005E5967" w:rsidP="005E5967">
      <w:pPr>
        <w:spacing w:before="120" w:after="120"/>
        <w:rPr>
          <w:rFonts w:cs="Arial"/>
          <w:szCs w:val="22"/>
          <w:lang w:val="el-GR"/>
        </w:rPr>
      </w:pPr>
      <w:r w:rsidRPr="00437846">
        <w:rPr>
          <w:rFonts w:cs="Arial"/>
          <w:szCs w:val="22"/>
          <w:lang w:val="el-GR"/>
        </w:rPr>
        <w:t>ΥΠΕΥΘΥΝΟΣ:</w:t>
      </w:r>
      <w:r w:rsidRPr="00437846">
        <w:rPr>
          <w:rFonts w:cs="Arial"/>
          <w:szCs w:val="22"/>
          <w:lang w:val="el-GR"/>
        </w:rPr>
        <w:tab/>
      </w:r>
      <w:r>
        <w:rPr>
          <w:rFonts w:cs="Arial"/>
          <w:szCs w:val="22"/>
          <w:lang w:val="el-GR"/>
        </w:rPr>
        <w:t>Μονάδα Στρατ</w:t>
      </w:r>
      <w:r w:rsidR="00293A11">
        <w:rPr>
          <w:rFonts w:cs="Arial"/>
          <w:szCs w:val="22"/>
          <w:lang w:val="el-GR"/>
        </w:rPr>
        <w:t>ηγικού Σχεδιασμού</w:t>
      </w:r>
    </w:p>
    <w:p w14:paraId="39F4E6FB" w14:textId="10E2438F" w:rsidR="005E5967" w:rsidRDefault="005E5967" w:rsidP="005E5967">
      <w:pPr>
        <w:spacing w:before="120" w:after="120"/>
        <w:rPr>
          <w:rFonts w:cs="Arial"/>
          <w:szCs w:val="22"/>
          <w:lang w:val="el-GR"/>
        </w:rPr>
      </w:pPr>
      <w:r w:rsidRPr="00437846">
        <w:rPr>
          <w:rFonts w:cs="Arial"/>
          <w:szCs w:val="22"/>
          <w:lang w:val="el-GR"/>
        </w:rPr>
        <w:t>ΑΡΧΕΙΑ:</w:t>
      </w:r>
      <w:r>
        <w:rPr>
          <w:rFonts w:cs="Arial"/>
          <w:szCs w:val="22"/>
          <w:lang w:val="el-GR"/>
        </w:rPr>
        <w:tab/>
      </w:r>
      <w:r>
        <w:rPr>
          <w:rFonts w:cs="Arial"/>
          <w:szCs w:val="22"/>
          <w:lang w:val="el-GR"/>
        </w:rPr>
        <w:tab/>
      </w:r>
      <w:r w:rsidR="0072588D">
        <w:rPr>
          <w:rFonts w:cs="Arial"/>
          <w:szCs w:val="22"/>
          <w:lang w:val="el-GR"/>
        </w:rPr>
        <w:t xml:space="preserve">Ετήσια Στοχοθεσία, </w:t>
      </w:r>
      <w:r>
        <w:rPr>
          <w:rFonts w:cs="Arial"/>
          <w:szCs w:val="22"/>
          <w:lang w:val="el-GR"/>
        </w:rPr>
        <w:t>Στρατηγικό Σχέδιο ΓΠΑ</w:t>
      </w:r>
    </w:p>
    <w:p w14:paraId="31198E77" w14:textId="3B774AC3" w:rsidR="008E06F3" w:rsidRPr="00151642" w:rsidRDefault="008E06F3" w:rsidP="00151642">
      <w:pPr>
        <w:spacing w:before="120" w:after="120"/>
        <w:ind w:left="1440" w:hanging="1440"/>
        <w:rPr>
          <w:rFonts w:cs="Calibri"/>
          <w:lang w:val="el-GR" w:eastAsia="el-GR"/>
        </w:rPr>
      </w:pPr>
      <w:r w:rsidRPr="00437846">
        <w:rPr>
          <w:rFonts w:cs="Arial"/>
          <w:szCs w:val="22"/>
          <w:lang w:val="el-GR"/>
        </w:rPr>
        <w:t>ΠΕΡΙΓΡΑΦΗ:</w:t>
      </w:r>
      <w:r w:rsidRPr="00437846">
        <w:rPr>
          <w:rFonts w:cs="Arial"/>
          <w:szCs w:val="22"/>
          <w:lang w:val="el-GR"/>
        </w:rPr>
        <w:tab/>
      </w:r>
      <w:r>
        <w:rPr>
          <w:rFonts w:cs="Arial"/>
          <w:szCs w:val="22"/>
          <w:lang w:val="el-GR"/>
        </w:rPr>
        <w:t xml:space="preserve">Η υλοποίηση του Στρατηγικού Σχεδίου πραγματοποιείται μέσω </w:t>
      </w:r>
      <w:r w:rsidRPr="00944D0F">
        <w:rPr>
          <w:rFonts w:cs="Arial"/>
          <w:szCs w:val="22"/>
          <w:lang w:val="el-GR"/>
        </w:rPr>
        <w:t>της Ετήσιας Στοχοθεσίας του Ιδρύματος, στην οποία εξειδικεύονται οι δράσεις και τα μέσα υλοποίησης των εγκεκριμένων στρατηγικών στόχων ανά ακαδημαϊκή και διοικητική μονάδα του Ιδρύματος.</w:t>
      </w:r>
      <w:r w:rsidRPr="00944D0F">
        <w:rPr>
          <w:rFonts w:cs="Calibri"/>
          <w:lang w:val="el-GR" w:eastAsia="el-GR"/>
        </w:rPr>
        <w:t xml:space="preserve"> Η </w:t>
      </w:r>
      <w:r>
        <w:rPr>
          <w:rFonts w:cs="Calibri"/>
          <w:lang w:val="el-GR" w:eastAsia="el-GR"/>
        </w:rPr>
        <w:t>Σ</w:t>
      </w:r>
      <w:r w:rsidRPr="00944D0F">
        <w:rPr>
          <w:rFonts w:cs="Calibri"/>
          <w:lang w:val="el-GR" w:eastAsia="el-GR"/>
        </w:rPr>
        <w:t xml:space="preserve">τοχοθεσία συνοδεύεται από </w:t>
      </w:r>
      <w:r>
        <w:rPr>
          <w:rFonts w:cs="Calibri"/>
          <w:lang w:val="el-GR" w:eastAsia="el-GR"/>
        </w:rPr>
        <w:t xml:space="preserve">τον </w:t>
      </w:r>
      <w:r w:rsidRPr="00944D0F">
        <w:rPr>
          <w:rFonts w:cs="Calibri"/>
          <w:lang w:val="el-GR" w:eastAsia="el-GR"/>
        </w:rPr>
        <w:t xml:space="preserve">αντίστοιχο προγραμματισμό ενεργειών που πρέπει να υλοποιηθούν για την επίτευξη στόχων και </w:t>
      </w:r>
      <w:r>
        <w:rPr>
          <w:rFonts w:cs="Calibri"/>
          <w:lang w:val="el-GR" w:eastAsia="el-GR"/>
        </w:rPr>
        <w:t xml:space="preserve">από </w:t>
      </w:r>
      <w:r w:rsidRPr="00944D0F">
        <w:rPr>
          <w:rFonts w:cs="Calibri"/>
          <w:lang w:val="el-GR" w:eastAsia="el-GR"/>
        </w:rPr>
        <w:t>τους αντίστοιχους δείκτες παρακολούθησης.</w:t>
      </w:r>
    </w:p>
    <w:p w14:paraId="3836BF6F" w14:textId="77777777" w:rsidR="00151642" w:rsidRPr="00151642" w:rsidRDefault="00151642" w:rsidP="00151642">
      <w:pPr>
        <w:rPr>
          <w:lang w:val="el-GR"/>
        </w:rPr>
      </w:pPr>
      <w:bookmarkStart w:id="4" w:name="_Hlk176247524"/>
      <w:r w:rsidRPr="00151642">
        <w:rPr>
          <w:lang w:val="el-GR"/>
        </w:rPr>
        <w:t>Η παρακολούθηση της υλοποίησης της Ετήσιας Στοχοθεσίας  περιλαμβάνει τα ακόλουθα βήματα:</w:t>
      </w:r>
    </w:p>
    <w:p w14:paraId="275AEA41" w14:textId="77777777" w:rsidR="00151642" w:rsidRPr="00151642" w:rsidRDefault="00151642" w:rsidP="00151642">
      <w:pPr>
        <w:rPr>
          <w:lang w:val="el-GR"/>
        </w:rPr>
      </w:pPr>
      <w:r w:rsidRPr="00151642">
        <w:rPr>
          <w:lang w:val="el-GR"/>
        </w:rPr>
        <w:t>Η ΜΣΣ-ΓΠΑ ενημερώνει το πληροφοριακό σύστημα με τους εγκεκριμένους στόχους και τις δράσεις που συμπεριλαμβάνει κάθε στόχος, έτσι ώστε να είναι δυνατή η παρακολούθηση της προόδου των δράσεων και στόχων αυτών.</w:t>
      </w:r>
    </w:p>
    <w:p w14:paraId="65D98CCA" w14:textId="77777777" w:rsidR="00151642" w:rsidRPr="00151642" w:rsidRDefault="00151642" w:rsidP="00151642">
      <w:pPr>
        <w:rPr>
          <w:lang w:val="el-GR"/>
        </w:rPr>
      </w:pPr>
      <w:r w:rsidRPr="00151642">
        <w:rPr>
          <w:lang w:val="el-GR"/>
        </w:rPr>
        <w:t>Στο τέλος του πρώτου εξαμήνου κάθε έτους, η ΜΣΣ-ΓΠΑ πραγματοποιεί  ενδιάμεση αξιολόγηση της προόδου της υλοποίησης της Ετήσιας Στοχοθεσίας και συντάσσει σχετική αναφορά. Σε περίπτωση καθυστερήσεων υλοποίησης δράσεων ή μη επίτευξης των αναμενόμενων στόχων, η ΜΣΣ-ΓΠΑ επικοινωνεί με τις επιμέρους Ακαδημαϊκές και Διοικητικές Μονάδες για την διερεύνηση των παραγόντων.</w:t>
      </w:r>
    </w:p>
    <w:p w14:paraId="65FAFEAB" w14:textId="77777777" w:rsidR="00151642" w:rsidRPr="00151642" w:rsidRDefault="00151642" w:rsidP="00151642">
      <w:pPr>
        <w:rPr>
          <w:lang w:val="el-GR"/>
        </w:rPr>
      </w:pPr>
      <w:r w:rsidRPr="00151642">
        <w:rPr>
          <w:lang w:val="el-GR"/>
        </w:rPr>
        <w:t>Στο τέλος κάθε έτους και κατά το πρώτο δίμηνο του επόμενου έτους, η ΜΣΣ-ΓΠΑ πραγματοποιεί τον τελικό έλεγχο σχετικά με την πορεία υλοποίησης της Ετήσιας Στοχοθεσίας και καταγράφει τα αποτελέσματα αυτού του ελέγχου σε Απολογιστική Έκθεση, η οποία κοινοποιείται στις Ακαδημαϊκές και Διοικητικές Μονάδες καθώς και στο Συμβούλιο Διοίκησης.</w:t>
      </w:r>
    </w:p>
    <w:p w14:paraId="6908C56D" w14:textId="77777777" w:rsidR="00151642" w:rsidRPr="00151642" w:rsidRDefault="00151642" w:rsidP="00151642">
      <w:pPr>
        <w:rPr>
          <w:lang w:val="el-GR"/>
        </w:rPr>
      </w:pPr>
      <w:r w:rsidRPr="00151642">
        <w:rPr>
          <w:lang w:val="el-GR"/>
        </w:rPr>
        <w:lastRenderedPageBreak/>
        <w:t>Στην περίπτωση που η Ετήσια Στοχοθεσία δεν υλοποιήθηκε σύμφωνα με όσα είχαν προβλεφθεί, η ΜΣΣ-ΓΠΑ συντάσσει Αιτιολογική Έκθεση για την αναθεώρηση του Στρατηγικού Σχεδίου του Ιδρύματος, την οποία υποβάλλει στο Συμβούλιο Διοίκησης.</w:t>
      </w:r>
    </w:p>
    <w:p w14:paraId="108AE89A" w14:textId="77777777" w:rsidR="00151642" w:rsidRPr="00151642" w:rsidRDefault="00151642" w:rsidP="00151642">
      <w:pPr>
        <w:rPr>
          <w:lang w:val="el-GR"/>
        </w:rPr>
      </w:pPr>
      <w:r w:rsidRPr="00151642">
        <w:rPr>
          <w:lang w:val="el-GR"/>
        </w:rPr>
        <w:t>Το Συμβούλιο Διοίκησης εγκρίνει την Απολογιστική Έκθεση.</w:t>
      </w:r>
    </w:p>
    <w:p w14:paraId="3C0A150B" w14:textId="77777777" w:rsidR="00151642" w:rsidRPr="00151642" w:rsidRDefault="00151642" w:rsidP="00151642">
      <w:pPr>
        <w:rPr>
          <w:lang w:val="el-GR"/>
        </w:rPr>
      </w:pPr>
      <w:r w:rsidRPr="00151642">
        <w:rPr>
          <w:lang w:val="el-GR"/>
        </w:rPr>
        <w:t>Το Συμβούλιο Διοίκησης εκδίδει σχετική απόφαση για την τυχόν αναγκαιότητα αναθεώρησης/τροποποίησης του Στρατηγικού Σχεδίου, έπειτα από σχετική εισήγηση του Πρύτανη.</w:t>
      </w:r>
    </w:p>
    <w:bookmarkEnd w:id="4"/>
    <w:p w14:paraId="553A6598" w14:textId="77777777" w:rsidR="00515252" w:rsidRPr="00151642" w:rsidRDefault="00515252" w:rsidP="00515252">
      <w:pPr>
        <w:rPr>
          <w:lang w:val="el-GR"/>
        </w:rPr>
      </w:pPr>
    </w:p>
    <w:p w14:paraId="04322C91" w14:textId="28A7BF84" w:rsidR="003E109A" w:rsidRPr="005C51A2" w:rsidRDefault="003E109A" w:rsidP="003E109A">
      <w:pPr>
        <w:pStyle w:val="1"/>
        <w:spacing w:before="120" w:after="120" w:line="312" w:lineRule="auto"/>
        <w:jc w:val="left"/>
        <w:rPr>
          <w:rFonts w:cs="Arial"/>
          <w:szCs w:val="22"/>
          <w:lang w:val="el-GR"/>
        </w:rPr>
      </w:pPr>
      <w:bookmarkStart w:id="5" w:name="_Toc138156452"/>
      <w:bookmarkStart w:id="6" w:name="_Toc170402264"/>
      <w:r>
        <w:rPr>
          <w:rFonts w:cs="Arial"/>
          <w:szCs w:val="22"/>
          <w:lang w:val="el-GR"/>
        </w:rPr>
        <w:t>ΧΡΟΝΟΔΙΑΓΡΑΜΜΑ</w:t>
      </w:r>
      <w:bookmarkEnd w:id="5"/>
      <w:bookmarkEnd w:id="6"/>
    </w:p>
    <w:p w14:paraId="13E469C8" w14:textId="097513E6" w:rsidR="003E109A" w:rsidRDefault="000F66BB" w:rsidP="003E109A">
      <w:pPr>
        <w:spacing w:before="120" w:after="120"/>
        <w:rPr>
          <w:rFonts w:cs="Arial"/>
          <w:szCs w:val="22"/>
          <w:lang w:val="el-GR"/>
        </w:rPr>
      </w:pPr>
      <w:r>
        <w:rPr>
          <w:rFonts w:cs="Arial"/>
          <w:szCs w:val="22"/>
          <w:lang w:val="el-GR"/>
        </w:rPr>
        <w:t xml:space="preserve">Η </w:t>
      </w:r>
      <w:r w:rsidR="00151642">
        <w:rPr>
          <w:rFonts w:cs="Arial"/>
          <w:szCs w:val="22"/>
          <w:lang w:val="el-GR"/>
        </w:rPr>
        <w:t>Δ</w:t>
      </w:r>
      <w:r>
        <w:rPr>
          <w:rFonts w:cs="Arial"/>
          <w:szCs w:val="22"/>
          <w:lang w:val="el-GR"/>
        </w:rPr>
        <w:t>ιαδικασία κατάρτισης, έγκρισης και παρακολούθησης της Ετήσιας Στοχοθεσίας του Ιδρύματος</w:t>
      </w:r>
      <w:r w:rsidR="00593FC6">
        <w:rPr>
          <w:rFonts w:cs="Arial"/>
          <w:szCs w:val="22"/>
          <w:lang w:val="el-GR"/>
        </w:rPr>
        <w:t xml:space="preserve"> πραγματοποι</w:t>
      </w:r>
      <w:r w:rsidR="00151642">
        <w:rPr>
          <w:rFonts w:cs="Arial"/>
          <w:szCs w:val="22"/>
          <w:lang w:val="el-GR"/>
        </w:rPr>
        <w:t>εί</w:t>
      </w:r>
      <w:r w:rsidR="00593FC6">
        <w:rPr>
          <w:rFonts w:cs="Arial"/>
          <w:szCs w:val="22"/>
          <w:lang w:val="el-GR"/>
        </w:rPr>
        <w:t>ται σε ετήσια βάση.</w:t>
      </w:r>
    </w:p>
    <w:p w14:paraId="3CBACC7D" w14:textId="3BA408C5" w:rsidR="003E109A" w:rsidRPr="00341B0F" w:rsidRDefault="003E109A" w:rsidP="003E109A">
      <w:pPr>
        <w:pStyle w:val="1"/>
        <w:spacing w:before="120" w:after="120" w:line="312" w:lineRule="auto"/>
        <w:jc w:val="left"/>
        <w:rPr>
          <w:rFonts w:cs="Arial"/>
          <w:szCs w:val="22"/>
          <w:lang w:val="el-GR"/>
        </w:rPr>
      </w:pPr>
      <w:bookmarkStart w:id="7" w:name="_Toc138156453"/>
      <w:bookmarkStart w:id="8" w:name="_Toc170402265"/>
      <w:r>
        <w:rPr>
          <w:rFonts w:cs="Arial"/>
          <w:szCs w:val="22"/>
          <w:lang w:val="el-GR"/>
        </w:rPr>
        <w:t>ΣΧΕΤΙΚΑ ΕΓΓΡΑΦΑ</w:t>
      </w:r>
      <w:bookmarkEnd w:id="7"/>
      <w:bookmarkEnd w:id="8"/>
    </w:p>
    <w:p w14:paraId="2C216A1B" w14:textId="77777777" w:rsidR="00151642" w:rsidRDefault="00593FC6" w:rsidP="00593FC6">
      <w:pPr>
        <w:numPr>
          <w:ilvl w:val="0"/>
          <w:numId w:val="23"/>
        </w:numPr>
        <w:rPr>
          <w:lang w:val="el-GR"/>
        </w:rPr>
      </w:pPr>
      <w:r>
        <w:rPr>
          <w:lang w:val="el-GR"/>
        </w:rPr>
        <w:t>Εισήγηση Πρύτανη</w:t>
      </w:r>
    </w:p>
    <w:p w14:paraId="7C542155" w14:textId="77777777" w:rsidR="00151642" w:rsidRDefault="00593FC6" w:rsidP="00593FC6">
      <w:pPr>
        <w:numPr>
          <w:ilvl w:val="0"/>
          <w:numId w:val="23"/>
        </w:numPr>
        <w:rPr>
          <w:lang w:val="el-GR"/>
        </w:rPr>
      </w:pPr>
      <w:r w:rsidRPr="00151642">
        <w:rPr>
          <w:lang w:val="el-GR"/>
        </w:rPr>
        <w:t>Γνώμη Συγκλήτου επί της πρότασης της Ετήσιας Στοχοθεσίας</w:t>
      </w:r>
    </w:p>
    <w:p w14:paraId="3131A4A9" w14:textId="428FC40C" w:rsidR="00593FC6" w:rsidRPr="00151642" w:rsidRDefault="00593FC6" w:rsidP="00593FC6">
      <w:pPr>
        <w:numPr>
          <w:ilvl w:val="0"/>
          <w:numId w:val="23"/>
        </w:numPr>
        <w:rPr>
          <w:lang w:val="el-GR"/>
        </w:rPr>
      </w:pPr>
      <w:r w:rsidRPr="00151642">
        <w:rPr>
          <w:lang w:val="el-GR"/>
        </w:rPr>
        <w:t>Γνώμη Κοσμητειών επί της πρότασης της Ετήσιας Στοχοθεσίας για θέματα που αφορούν την κάθε Σχολή</w:t>
      </w:r>
    </w:p>
    <w:p w14:paraId="23C074B2" w14:textId="28B7B92E" w:rsidR="003E109A" w:rsidRDefault="003E109A" w:rsidP="003E109A">
      <w:pPr>
        <w:pStyle w:val="1"/>
        <w:spacing w:before="120" w:after="120" w:line="312" w:lineRule="auto"/>
        <w:jc w:val="left"/>
        <w:rPr>
          <w:rFonts w:cs="Arial"/>
          <w:szCs w:val="22"/>
          <w:lang w:val="el-GR"/>
        </w:rPr>
      </w:pPr>
      <w:bookmarkStart w:id="9" w:name="_Toc138156454"/>
      <w:bookmarkStart w:id="10" w:name="_Toc170402266"/>
      <w:r>
        <w:rPr>
          <w:rFonts w:cs="Arial"/>
          <w:szCs w:val="22"/>
          <w:lang w:val="el-GR"/>
        </w:rPr>
        <w:t>ΑΡΧΕΙΑ</w:t>
      </w:r>
      <w:bookmarkEnd w:id="9"/>
      <w:bookmarkEnd w:id="10"/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576"/>
        <w:gridCol w:w="2977"/>
        <w:gridCol w:w="1092"/>
        <w:gridCol w:w="1449"/>
        <w:gridCol w:w="1291"/>
        <w:gridCol w:w="1578"/>
      </w:tblGrid>
      <w:tr w:rsidR="00FD0107" w:rsidRPr="00434B9C" w14:paraId="024F840D" w14:textId="77777777" w:rsidTr="00786AB7">
        <w:trPr>
          <w:trHeight w:val="290"/>
        </w:trPr>
        <w:tc>
          <w:tcPr>
            <w:tcW w:w="791" w:type="pct"/>
            <w:vMerge w:val="restart"/>
            <w:shd w:val="clear" w:color="auto" w:fill="B4C6E7"/>
          </w:tcPr>
          <w:p w14:paraId="6338C959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t>ΚΩΔΙΚΟΣ</w:t>
            </w:r>
          </w:p>
        </w:tc>
        <w:tc>
          <w:tcPr>
            <w:tcW w:w="1494" w:type="pct"/>
            <w:vMerge w:val="restart"/>
            <w:shd w:val="clear" w:color="auto" w:fill="B4C6E7"/>
          </w:tcPr>
          <w:p w14:paraId="14913613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t>ΤΙΤΛΟΣ</w:t>
            </w:r>
          </w:p>
        </w:tc>
        <w:tc>
          <w:tcPr>
            <w:tcW w:w="1275" w:type="pct"/>
            <w:gridSpan w:val="2"/>
            <w:shd w:val="clear" w:color="auto" w:fill="B4C6E7"/>
          </w:tcPr>
          <w:p w14:paraId="21D4291B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t>ΤΡΟΠΟΣ</w:t>
            </w:r>
            <w:r w:rsidRPr="00434B9C">
              <w:rPr>
                <w:rFonts w:cs="Arial"/>
                <w:b/>
                <w:szCs w:val="22"/>
              </w:rPr>
              <w:t xml:space="preserve"> </w:t>
            </w:r>
            <w:r w:rsidRPr="00434B9C">
              <w:rPr>
                <w:rFonts w:cs="Arial"/>
                <w:b/>
                <w:szCs w:val="22"/>
                <w:lang w:val="el-GR"/>
              </w:rPr>
              <w:t>ΤΗΡΗΣΗΣ</w:t>
            </w:r>
          </w:p>
        </w:tc>
        <w:tc>
          <w:tcPr>
            <w:tcW w:w="648" w:type="pct"/>
            <w:vMerge w:val="restart"/>
            <w:shd w:val="clear" w:color="auto" w:fill="B4C6E7"/>
          </w:tcPr>
          <w:p w14:paraId="6339BF1B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t>ΧΡΟΝΟΣ</w:t>
            </w:r>
            <w:r w:rsidRPr="00434B9C">
              <w:rPr>
                <w:rFonts w:cs="Arial"/>
                <w:b/>
                <w:szCs w:val="22"/>
              </w:rPr>
              <w:t xml:space="preserve"> </w:t>
            </w:r>
            <w:r w:rsidRPr="00434B9C">
              <w:rPr>
                <w:rFonts w:cs="Arial"/>
                <w:b/>
                <w:szCs w:val="22"/>
                <w:lang w:val="el-GR"/>
              </w:rPr>
              <w:t>ΦΥΛΑΞΗΣ</w:t>
            </w:r>
          </w:p>
        </w:tc>
        <w:tc>
          <w:tcPr>
            <w:tcW w:w="792" w:type="pct"/>
            <w:vMerge w:val="restart"/>
            <w:shd w:val="clear" w:color="auto" w:fill="B4C6E7"/>
          </w:tcPr>
          <w:p w14:paraId="396567E5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t>ΥΠΕΥΘΥΝΟΣ</w:t>
            </w:r>
            <w:r w:rsidRPr="00434B9C">
              <w:rPr>
                <w:rFonts w:cs="Arial"/>
                <w:b/>
                <w:szCs w:val="22"/>
              </w:rPr>
              <w:t xml:space="preserve"> </w:t>
            </w:r>
            <w:r w:rsidRPr="00434B9C">
              <w:rPr>
                <w:rFonts w:cs="Arial"/>
                <w:b/>
                <w:szCs w:val="22"/>
                <w:lang w:val="el-GR"/>
              </w:rPr>
              <w:t>ΤΗΡΗΣΗΣ</w:t>
            </w:r>
          </w:p>
        </w:tc>
      </w:tr>
      <w:tr w:rsidR="00FD0107" w:rsidRPr="00434B9C" w14:paraId="5680F094" w14:textId="77777777" w:rsidTr="00786AB7">
        <w:trPr>
          <w:trHeight w:hRule="exact" w:val="395"/>
        </w:trPr>
        <w:tc>
          <w:tcPr>
            <w:tcW w:w="791" w:type="pct"/>
            <w:vMerge/>
            <w:shd w:val="clear" w:color="auto" w:fill="B4C6E7"/>
          </w:tcPr>
          <w:p w14:paraId="3F89A19E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494" w:type="pct"/>
            <w:vMerge/>
            <w:shd w:val="clear" w:color="auto" w:fill="B4C6E7"/>
          </w:tcPr>
          <w:p w14:paraId="1E09FB67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548" w:type="pct"/>
            <w:shd w:val="clear" w:color="auto" w:fill="B4C6E7"/>
          </w:tcPr>
          <w:p w14:paraId="7FFE5018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t>ΕΝΤΥΠΟ</w:t>
            </w:r>
          </w:p>
        </w:tc>
        <w:tc>
          <w:tcPr>
            <w:tcW w:w="727" w:type="pct"/>
            <w:shd w:val="clear" w:color="auto" w:fill="B4C6E7"/>
          </w:tcPr>
          <w:p w14:paraId="5A5392F7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t>ΗΛΕΚΤΡ</w:t>
            </w:r>
            <w:r w:rsidRPr="00434B9C">
              <w:rPr>
                <w:rFonts w:cs="Arial"/>
                <w:b/>
                <w:szCs w:val="22"/>
              </w:rPr>
              <w:t>/</w:t>
            </w:r>
            <w:r w:rsidRPr="00434B9C">
              <w:rPr>
                <w:rFonts w:cs="Arial"/>
                <w:b/>
                <w:szCs w:val="22"/>
                <w:lang w:val="el-GR"/>
              </w:rPr>
              <w:t>ΚΟ</w:t>
            </w:r>
          </w:p>
        </w:tc>
        <w:tc>
          <w:tcPr>
            <w:tcW w:w="648" w:type="pct"/>
            <w:vMerge/>
            <w:shd w:val="clear" w:color="auto" w:fill="B4C6E7"/>
          </w:tcPr>
          <w:p w14:paraId="5339FD73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92" w:type="pct"/>
            <w:vMerge/>
            <w:shd w:val="clear" w:color="auto" w:fill="B4C6E7"/>
          </w:tcPr>
          <w:p w14:paraId="72BCF7F2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FD0107" w:rsidRPr="00434B9C" w14:paraId="377311F1" w14:textId="77777777" w:rsidTr="00786AB7">
        <w:trPr>
          <w:trHeight w:hRule="exact" w:val="892"/>
        </w:trPr>
        <w:tc>
          <w:tcPr>
            <w:tcW w:w="791" w:type="pct"/>
            <w:shd w:val="clear" w:color="auto" w:fill="auto"/>
          </w:tcPr>
          <w:p w14:paraId="2B9A4CBC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t>Ε.3.1-01</w:t>
            </w:r>
          </w:p>
        </w:tc>
        <w:tc>
          <w:tcPr>
            <w:tcW w:w="1494" w:type="pct"/>
            <w:shd w:val="clear" w:color="auto" w:fill="auto"/>
          </w:tcPr>
          <w:p w14:paraId="597EA282" w14:textId="4DBE18D7" w:rsidR="00FD0107" w:rsidRPr="006F2A0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 xml:space="preserve">Έντυπο σύνταξης </w:t>
            </w:r>
            <w:r w:rsidR="00151642">
              <w:rPr>
                <w:rFonts w:cs="Arial"/>
                <w:sz w:val="20"/>
                <w:szCs w:val="20"/>
                <w:lang w:val="el-GR"/>
              </w:rPr>
              <w:t>Ε</w:t>
            </w:r>
            <w:r w:rsidR="006F2A0C">
              <w:rPr>
                <w:rFonts w:cs="Arial"/>
                <w:sz w:val="20"/>
                <w:szCs w:val="20"/>
                <w:lang w:val="el-GR"/>
              </w:rPr>
              <w:t xml:space="preserve">τήσιας </w:t>
            </w:r>
            <w:r w:rsidR="00151642">
              <w:rPr>
                <w:rFonts w:cs="Arial"/>
                <w:sz w:val="20"/>
                <w:szCs w:val="20"/>
                <w:lang w:val="el-GR"/>
              </w:rPr>
              <w:t>Σ</w:t>
            </w:r>
            <w:r w:rsidRPr="00443A4D">
              <w:rPr>
                <w:rFonts w:cs="Arial"/>
                <w:sz w:val="20"/>
                <w:szCs w:val="20"/>
                <w:lang w:val="el-GR"/>
              </w:rPr>
              <w:t xml:space="preserve">τοχοθεσίας </w:t>
            </w:r>
            <w:r w:rsidR="00151642">
              <w:rPr>
                <w:rFonts w:cs="Arial"/>
                <w:sz w:val="20"/>
                <w:szCs w:val="20"/>
                <w:lang w:val="el-GR"/>
              </w:rPr>
              <w:t>Π</w:t>
            </w:r>
            <w:r w:rsidRPr="00443A4D">
              <w:rPr>
                <w:rFonts w:cs="Arial"/>
                <w:sz w:val="20"/>
                <w:szCs w:val="20"/>
                <w:lang w:val="el-GR"/>
              </w:rPr>
              <w:t>οιότητας</w:t>
            </w:r>
          </w:p>
        </w:tc>
        <w:tc>
          <w:tcPr>
            <w:tcW w:w="548" w:type="pct"/>
            <w:shd w:val="clear" w:color="auto" w:fill="auto"/>
          </w:tcPr>
          <w:p w14:paraId="6A2D49BD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sym w:font="Wingdings" w:char="F0FC"/>
            </w:r>
          </w:p>
        </w:tc>
        <w:tc>
          <w:tcPr>
            <w:tcW w:w="727" w:type="pct"/>
            <w:shd w:val="clear" w:color="auto" w:fill="auto"/>
          </w:tcPr>
          <w:p w14:paraId="6672C2CE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sym w:font="Wingdings" w:char="F0FC"/>
            </w:r>
          </w:p>
        </w:tc>
        <w:tc>
          <w:tcPr>
            <w:tcW w:w="648" w:type="pct"/>
            <w:shd w:val="clear" w:color="auto" w:fill="auto"/>
          </w:tcPr>
          <w:p w14:paraId="5BA84F4C" w14:textId="46AB741B" w:rsidR="00FD0107" w:rsidRPr="00434B9C" w:rsidRDefault="00151642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  <w:lang w:val="el-GR"/>
              </w:rPr>
              <w:t>Ε</w:t>
            </w:r>
            <w:r w:rsidR="00FD0107" w:rsidRPr="00434B9C">
              <w:rPr>
                <w:rFonts w:cs="Arial"/>
                <w:szCs w:val="22"/>
                <w:lang w:val="el-GR"/>
              </w:rPr>
              <w:t>π</w:t>
            </w:r>
            <w:r w:rsidR="00FD0107" w:rsidRPr="00434B9C">
              <w:rPr>
                <w:rFonts w:cs="Arial"/>
                <w:szCs w:val="22"/>
              </w:rPr>
              <w:t xml:space="preserve">’ </w:t>
            </w:r>
            <w:r w:rsidR="00FD0107" w:rsidRPr="00434B9C">
              <w:rPr>
                <w:rFonts w:cs="Arial"/>
                <w:szCs w:val="22"/>
                <w:lang w:val="el-GR"/>
              </w:rPr>
              <w:t>άπειρον</w:t>
            </w:r>
          </w:p>
        </w:tc>
        <w:tc>
          <w:tcPr>
            <w:tcW w:w="792" w:type="pct"/>
            <w:shd w:val="clear" w:color="auto" w:fill="auto"/>
          </w:tcPr>
          <w:p w14:paraId="62F6F71D" w14:textId="429E1E8F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>ΜΟΔΙΠ</w:t>
            </w:r>
          </w:p>
        </w:tc>
      </w:tr>
      <w:tr w:rsidR="00FD0107" w:rsidRPr="00434B9C" w14:paraId="037FE8C2" w14:textId="77777777" w:rsidTr="00786AB7">
        <w:trPr>
          <w:trHeight w:val="600"/>
        </w:trPr>
        <w:tc>
          <w:tcPr>
            <w:tcW w:w="791" w:type="pct"/>
            <w:shd w:val="clear" w:color="auto" w:fill="auto"/>
          </w:tcPr>
          <w:p w14:paraId="54840E6F" w14:textId="49F2C339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</w:p>
        </w:tc>
        <w:tc>
          <w:tcPr>
            <w:tcW w:w="1494" w:type="pct"/>
            <w:shd w:val="clear" w:color="auto" w:fill="auto"/>
          </w:tcPr>
          <w:p w14:paraId="692AA7E4" w14:textId="17C76376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szCs w:val="22"/>
                <w:lang w:val="el-GR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 xml:space="preserve">Πρόταση </w:t>
            </w:r>
            <w:r w:rsidRPr="00443A4D">
              <w:rPr>
                <w:lang w:val="el-GR"/>
              </w:rPr>
              <w:t xml:space="preserve">Ετήσιας </w:t>
            </w:r>
            <w:r w:rsidRPr="001B61DD">
              <w:rPr>
                <w:sz w:val="20"/>
                <w:szCs w:val="20"/>
                <w:lang w:val="el-GR"/>
              </w:rPr>
              <w:t>Στοχοθεσίας</w:t>
            </w:r>
          </w:p>
        </w:tc>
        <w:tc>
          <w:tcPr>
            <w:tcW w:w="548" w:type="pct"/>
            <w:shd w:val="clear" w:color="auto" w:fill="auto"/>
          </w:tcPr>
          <w:p w14:paraId="2477C16D" w14:textId="20D1B126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</w:p>
        </w:tc>
        <w:tc>
          <w:tcPr>
            <w:tcW w:w="727" w:type="pct"/>
            <w:shd w:val="clear" w:color="auto" w:fill="auto"/>
          </w:tcPr>
          <w:p w14:paraId="21444625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sym w:font="Wingdings" w:char="F0FC"/>
            </w:r>
          </w:p>
        </w:tc>
        <w:tc>
          <w:tcPr>
            <w:tcW w:w="648" w:type="pct"/>
            <w:shd w:val="clear" w:color="auto" w:fill="auto"/>
          </w:tcPr>
          <w:p w14:paraId="5343C139" w14:textId="58C4C2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szCs w:val="22"/>
                <w:lang w:val="el-GR"/>
              </w:rPr>
            </w:pPr>
            <w:r w:rsidRPr="00443A4D">
              <w:rPr>
                <w:rFonts w:cs="Arial"/>
                <w:b/>
                <w:sz w:val="20"/>
                <w:szCs w:val="20"/>
                <w:lang w:val="el-GR"/>
              </w:rPr>
              <w:t>5 έτη</w:t>
            </w:r>
          </w:p>
        </w:tc>
        <w:tc>
          <w:tcPr>
            <w:tcW w:w="792" w:type="pct"/>
            <w:shd w:val="clear" w:color="auto" w:fill="auto"/>
          </w:tcPr>
          <w:p w14:paraId="67B0AC18" w14:textId="77777777" w:rsidR="00FD0107" w:rsidRPr="00443A4D" w:rsidRDefault="00FD0107" w:rsidP="00FD0107">
            <w:pPr>
              <w:spacing w:after="0" w:line="276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>ΜΣΣ</w:t>
            </w:r>
          </w:p>
          <w:p w14:paraId="7FC709AE" w14:textId="77777777" w:rsidR="00FD0107" w:rsidRPr="00443A4D" w:rsidRDefault="00FD0107" w:rsidP="00FD0107">
            <w:pPr>
              <w:spacing w:after="0" w:line="276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>Συμβούλιο</w:t>
            </w:r>
          </w:p>
          <w:p w14:paraId="695881FE" w14:textId="11CB46CF" w:rsidR="00FD0107" w:rsidRPr="00434B9C" w:rsidRDefault="00FD0107" w:rsidP="00FD0107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>Διοίκησης</w:t>
            </w:r>
          </w:p>
        </w:tc>
      </w:tr>
      <w:tr w:rsidR="00FD0107" w:rsidRPr="00434B9C" w14:paraId="3E5DBF96" w14:textId="77777777" w:rsidTr="00786AB7">
        <w:trPr>
          <w:trHeight w:val="600"/>
        </w:trPr>
        <w:tc>
          <w:tcPr>
            <w:tcW w:w="791" w:type="pct"/>
            <w:shd w:val="clear" w:color="auto" w:fill="auto"/>
          </w:tcPr>
          <w:p w14:paraId="28562C01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</w:p>
        </w:tc>
        <w:tc>
          <w:tcPr>
            <w:tcW w:w="1494" w:type="pct"/>
            <w:shd w:val="clear" w:color="auto" w:fill="auto"/>
          </w:tcPr>
          <w:p w14:paraId="0CE2F6F6" w14:textId="77763EE8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szCs w:val="22"/>
                <w:lang w:val="el-GR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 xml:space="preserve">Ετήσια </w:t>
            </w:r>
            <w:r w:rsidR="00151642">
              <w:rPr>
                <w:rFonts w:cs="Arial"/>
                <w:sz w:val="20"/>
                <w:szCs w:val="20"/>
                <w:lang w:val="el-GR"/>
              </w:rPr>
              <w:t>Σ</w:t>
            </w:r>
            <w:r w:rsidRPr="00443A4D">
              <w:rPr>
                <w:rFonts w:cs="Arial"/>
                <w:sz w:val="20"/>
                <w:szCs w:val="20"/>
                <w:lang w:val="el-GR"/>
              </w:rPr>
              <w:t>τοχοθεσία Ιδρύματος</w:t>
            </w:r>
          </w:p>
        </w:tc>
        <w:tc>
          <w:tcPr>
            <w:tcW w:w="548" w:type="pct"/>
            <w:shd w:val="clear" w:color="auto" w:fill="auto"/>
          </w:tcPr>
          <w:p w14:paraId="7A28F19D" w14:textId="77777777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</w:p>
        </w:tc>
        <w:tc>
          <w:tcPr>
            <w:tcW w:w="727" w:type="pct"/>
            <w:shd w:val="clear" w:color="auto" w:fill="auto"/>
          </w:tcPr>
          <w:p w14:paraId="0FCA015C" w14:textId="2A9DDB84" w:rsidR="00FD0107" w:rsidRPr="00434B9C" w:rsidRDefault="00FD0107" w:rsidP="00786AB7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 w:rsidRPr="00434B9C">
              <w:rPr>
                <w:rFonts w:cs="Arial"/>
                <w:b/>
                <w:szCs w:val="22"/>
                <w:lang w:val="el-GR"/>
              </w:rPr>
              <w:sym w:font="Wingdings" w:char="F0FC"/>
            </w:r>
          </w:p>
        </w:tc>
        <w:tc>
          <w:tcPr>
            <w:tcW w:w="648" w:type="pct"/>
            <w:shd w:val="clear" w:color="auto" w:fill="auto"/>
          </w:tcPr>
          <w:p w14:paraId="53A2DA7F" w14:textId="0D3311E1" w:rsidR="00FD0107" w:rsidRPr="00434B9C" w:rsidRDefault="00151642" w:rsidP="00786AB7">
            <w:pPr>
              <w:spacing w:after="0" w:line="240" w:lineRule="auto"/>
              <w:jc w:val="center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Ε</w:t>
            </w:r>
            <w:r w:rsidR="00FD0107" w:rsidRPr="00443A4D">
              <w:rPr>
                <w:rFonts w:cs="Arial"/>
                <w:sz w:val="20"/>
                <w:szCs w:val="20"/>
                <w:lang w:val="el-GR"/>
              </w:rPr>
              <w:t>π</w:t>
            </w:r>
            <w:r w:rsidR="00FD0107" w:rsidRPr="00443A4D">
              <w:rPr>
                <w:rFonts w:cs="Arial"/>
                <w:sz w:val="20"/>
                <w:szCs w:val="20"/>
              </w:rPr>
              <w:t xml:space="preserve">’ </w:t>
            </w:r>
            <w:r w:rsidR="00FD0107" w:rsidRPr="00443A4D">
              <w:rPr>
                <w:rFonts w:cs="Arial"/>
                <w:sz w:val="20"/>
                <w:szCs w:val="20"/>
                <w:lang w:val="el-GR"/>
              </w:rPr>
              <w:t>άπειρον</w:t>
            </w:r>
          </w:p>
        </w:tc>
        <w:tc>
          <w:tcPr>
            <w:tcW w:w="792" w:type="pct"/>
            <w:shd w:val="clear" w:color="auto" w:fill="auto"/>
          </w:tcPr>
          <w:p w14:paraId="5391B5AD" w14:textId="77777777" w:rsidR="00FD0107" w:rsidRPr="00443A4D" w:rsidRDefault="00FD0107" w:rsidP="00FD0107">
            <w:pPr>
              <w:spacing w:after="0" w:line="276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>ΜΣΣ</w:t>
            </w:r>
          </w:p>
          <w:p w14:paraId="17F381D8" w14:textId="77777777" w:rsidR="00FD0107" w:rsidRPr="00443A4D" w:rsidRDefault="00FD0107" w:rsidP="00FD0107">
            <w:pPr>
              <w:spacing w:after="0" w:line="276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>Συμβούλιο</w:t>
            </w:r>
          </w:p>
          <w:p w14:paraId="29A51D32" w14:textId="73C906B2" w:rsidR="00FD0107" w:rsidRPr="00434B9C" w:rsidRDefault="00FD0107" w:rsidP="00FD0107">
            <w:pPr>
              <w:spacing w:after="0" w:line="240" w:lineRule="auto"/>
              <w:jc w:val="center"/>
              <w:rPr>
                <w:rFonts w:cs="Arial"/>
                <w:szCs w:val="22"/>
                <w:lang w:val="el-GR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>Διοίκησης</w:t>
            </w:r>
          </w:p>
        </w:tc>
      </w:tr>
      <w:tr w:rsidR="00FD0107" w:rsidRPr="00434B9C" w14:paraId="33E63CB5" w14:textId="77777777" w:rsidTr="00786AB7">
        <w:trPr>
          <w:trHeight w:val="600"/>
        </w:trPr>
        <w:tc>
          <w:tcPr>
            <w:tcW w:w="791" w:type="pct"/>
            <w:shd w:val="clear" w:color="auto" w:fill="auto"/>
          </w:tcPr>
          <w:p w14:paraId="5443ADC8" w14:textId="77777777" w:rsidR="00FD0107" w:rsidRPr="00434B9C" w:rsidRDefault="00FD0107" w:rsidP="00FD0107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</w:p>
        </w:tc>
        <w:tc>
          <w:tcPr>
            <w:tcW w:w="1494" w:type="pct"/>
            <w:shd w:val="clear" w:color="auto" w:fill="auto"/>
          </w:tcPr>
          <w:p w14:paraId="436EC439" w14:textId="0E584A7D" w:rsidR="00FD0107" w:rsidRPr="00434B9C" w:rsidRDefault="00FD0107" w:rsidP="00FD0107">
            <w:pPr>
              <w:spacing w:after="0" w:line="240" w:lineRule="auto"/>
              <w:jc w:val="center"/>
              <w:rPr>
                <w:rFonts w:cs="Arial"/>
                <w:szCs w:val="22"/>
                <w:lang w:val="el-GR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>Ενδιάμεση Έκθεση για την πορεία υλοποίηση</w:t>
            </w:r>
            <w:r w:rsidR="00151642">
              <w:rPr>
                <w:rFonts w:cs="Arial"/>
                <w:sz w:val="20"/>
                <w:szCs w:val="20"/>
                <w:lang w:val="el-GR"/>
              </w:rPr>
              <w:t>ς</w:t>
            </w:r>
            <w:r w:rsidRPr="00443A4D">
              <w:rPr>
                <w:rFonts w:cs="Arial"/>
                <w:sz w:val="20"/>
                <w:szCs w:val="20"/>
                <w:lang w:val="el-GR"/>
              </w:rPr>
              <w:t xml:space="preserve"> της Ετήσιας Στοχοθεσίας</w:t>
            </w:r>
          </w:p>
        </w:tc>
        <w:tc>
          <w:tcPr>
            <w:tcW w:w="548" w:type="pct"/>
            <w:shd w:val="clear" w:color="auto" w:fill="auto"/>
          </w:tcPr>
          <w:p w14:paraId="0B6A8E22" w14:textId="77777777" w:rsidR="00FD0107" w:rsidRPr="00434B9C" w:rsidRDefault="00FD0107" w:rsidP="00FD0107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</w:p>
        </w:tc>
        <w:tc>
          <w:tcPr>
            <w:tcW w:w="727" w:type="pct"/>
            <w:shd w:val="clear" w:color="auto" w:fill="auto"/>
          </w:tcPr>
          <w:p w14:paraId="11DB7683" w14:textId="72BFD2AF" w:rsidR="00FD0107" w:rsidRPr="00434B9C" w:rsidRDefault="00FD0107" w:rsidP="00FD0107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 w:rsidRPr="00443A4D">
              <w:rPr>
                <w:rFonts w:cs="Arial"/>
                <w:b/>
                <w:sz w:val="20"/>
                <w:szCs w:val="20"/>
                <w:lang w:val="el-GR"/>
              </w:rPr>
              <w:sym w:font="Wingdings" w:char="F0FC"/>
            </w:r>
          </w:p>
        </w:tc>
        <w:tc>
          <w:tcPr>
            <w:tcW w:w="648" w:type="pct"/>
            <w:shd w:val="clear" w:color="auto" w:fill="auto"/>
          </w:tcPr>
          <w:p w14:paraId="2B5E2FFF" w14:textId="2061F1AB" w:rsidR="00FD0107" w:rsidRPr="00434B9C" w:rsidRDefault="00151642" w:rsidP="00FD0107">
            <w:pPr>
              <w:spacing w:after="0" w:line="240" w:lineRule="auto"/>
              <w:jc w:val="center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Ε</w:t>
            </w:r>
            <w:r w:rsidR="00FD0107" w:rsidRPr="00443A4D">
              <w:rPr>
                <w:rFonts w:cs="Arial"/>
                <w:sz w:val="20"/>
                <w:szCs w:val="20"/>
                <w:lang w:val="el-GR"/>
              </w:rPr>
              <w:t>π</w:t>
            </w:r>
            <w:r w:rsidR="00FD0107" w:rsidRPr="00443A4D">
              <w:rPr>
                <w:rFonts w:cs="Arial"/>
                <w:sz w:val="20"/>
                <w:szCs w:val="20"/>
              </w:rPr>
              <w:t xml:space="preserve">’ </w:t>
            </w:r>
            <w:r w:rsidR="00FD0107" w:rsidRPr="00443A4D">
              <w:rPr>
                <w:rFonts w:cs="Arial"/>
                <w:sz w:val="20"/>
                <w:szCs w:val="20"/>
                <w:lang w:val="el-GR"/>
              </w:rPr>
              <w:t>άπειρον</w:t>
            </w:r>
          </w:p>
        </w:tc>
        <w:tc>
          <w:tcPr>
            <w:tcW w:w="792" w:type="pct"/>
            <w:shd w:val="clear" w:color="auto" w:fill="auto"/>
          </w:tcPr>
          <w:p w14:paraId="7D53169B" w14:textId="77777777" w:rsidR="00FD0107" w:rsidRPr="00443A4D" w:rsidRDefault="00FD0107" w:rsidP="00FD0107">
            <w:pPr>
              <w:spacing w:after="0" w:line="276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>ΜΣΣ</w:t>
            </w:r>
          </w:p>
          <w:p w14:paraId="7797392F" w14:textId="77777777" w:rsidR="00FD0107" w:rsidRPr="00443A4D" w:rsidRDefault="00FD0107" w:rsidP="00FD0107">
            <w:pPr>
              <w:spacing w:after="0" w:line="276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>Συμβούλιο</w:t>
            </w:r>
          </w:p>
          <w:p w14:paraId="57640A26" w14:textId="7F79AA18" w:rsidR="00FD0107" w:rsidRPr="00434B9C" w:rsidRDefault="00FD0107" w:rsidP="00FD0107">
            <w:pPr>
              <w:spacing w:after="0" w:line="240" w:lineRule="auto"/>
              <w:jc w:val="center"/>
              <w:rPr>
                <w:rFonts w:cs="Arial"/>
                <w:szCs w:val="22"/>
                <w:lang w:val="el-GR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>Διοίκησης</w:t>
            </w:r>
          </w:p>
        </w:tc>
      </w:tr>
      <w:tr w:rsidR="00FD0107" w:rsidRPr="00FD0107" w14:paraId="237B8956" w14:textId="77777777" w:rsidTr="00786AB7">
        <w:trPr>
          <w:trHeight w:val="600"/>
        </w:trPr>
        <w:tc>
          <w:tcPr>
            <w:tcW w:w="791" w:type="pct"/>
            <w:shd w:val="clear" w:color="auto" w:fill="auto"/>
          </w:tcPr>
          <w:p w14:paraId="2B858731" w14:textId="77777777" w:rsidR="00FD0107" w:rsidRPr="00434B9C" w:rsidRDefault="00FD0107" w:rsidP="00FD0107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</w:p>
        </w:tc>
        <w:tc>
          <w:tcPr>
            <w:tcW w:w="1494" w:type="pct"/>
            <w:shd w:val="clear" w:color="auto" w:fill="auto"/>
          </w:tcPr>
          <w:p w14:paraId="3CA02736" w14:textId="35DA42AE" w:rsidR="00FD0107" w:rsidRPr="00434B9C" w:rsidRDefault="00FD0107" w:rsidP="00FD0107">
            <w:pPr>
              <w:spacing w:after="0" w:line="240" w:lineRule="auto"/>
              <w:jc w:val="center"/>
              <w:rPr>
                <w:rFonts w:cs="Arial"/>
                <w:szCs w:val="22"/>
                <w:lang w:val="el-GR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>Απολογιστική Έκθεση υλοποίησης της Ετήσιας Στοχοθεσίας</w:t>
            </w:r>
          </w:p>
        </w:tc>
        <w:tc>
          <w:tcPr>
            <w:tcW w:w="548" w:type="pct"/>
            <w:shd w:val="clear" w:color="auto" w:fill="auto"/>
          </w:tcPr>
          <w:p w14:paraId="670D163C" w14:textId="77777777" w:rsidR="00FD0107" w:rsidRPr="00434B9C" w:rsidRDefault="00FD0107" w:rsidP="00FD0107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</w:p>
        </w:tc>
        <w:tc>
          <w:tcPr>
            <w:tcW w:w="727" w:type="pct"/>
            <w:shd w:val="clear" w:color="auto" w:fill="auto"/>
          </w:tcPr>
          <w:p w14:paraId="7C1AF0E8" w14:textId="44026D99" w:rsidR="00FD0107" w:rsidRPr="00434B9C" w:rsidRDefault="00FD0107" w:rsidP="00FD0107">
            <w:pPr>
              <w:spacing w:after="0" w:line="240" w:lineRule="auto"/>
              <w:jc w:val="center"/>
              <w:rPr>
                <w:rFonts w:cs="Arial"/>
                <w:b/>
                <w:szCs w:val="22"/>
                <w:lang w:val="el-GR"/>
              </w:rPr>
            </w:pPr>
            <w:r w:rsidRPr="00443A4D">
              <w:rPr>
                <w:rFonts w:cs="Arial"/>
                <w:b/>
                <w:sz w:val="20"/>
                <w:szCs w:val="20"/>
                <w:lang w:val="el-GR"/>
              </w:rPr>
              <w:sym w:font="Wingdings" w:char="F0FC"/>
            </w:r>
          </w:p>
        </w:tc>
        <w:tc>
          <w:tcPr>
            <w:tcW w:w="648" w:type="pct"/>
            <w:shd w:val="clear" w:color="auto" w:fill="auto"/>
          </w:tcPr>
          <w:p w14:paraId="3098F0D0" w14:textId="37626F25" w:rsidR="00FD0107" w:rsidRPr="00434B9C" w:rsidRDefault="00151642" w:rsidP="00FD0107">
            <w:pPr>
              <w:spacing w:after="0" w:line="240" w:lineRule="auto"/>
              <w:jc w:val="center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 w:val="20"/>
                <w:szCs w:val="20"/>
                <w:lang w:val="el-GR"/>
              </w:rPr>
              <w:t>Ε</w:t>
            </w:r>
            <w:r w:rsidR="00FD0107" w:rsidRPr="00443A4D">
              <w:rPr>
                <w:rFonts w:cs="Arial"/>
                <w:sz w:val="20"/>
                <w:szCs w:val="20"/>
                <w:lang w:val="el-GR"/>
              </w:rPr>
              <w:t>π</w:t>
            </w:r>
            <w:r w:rsidR="00FD0107" w:rsidRPr="00443A4D">
              <w:rPr>
                <w:rFonts w:cs="Arial"/>
                <w:sz w:val="20"/>
                <w:szCs w:val="20"/>
              </w:rPr>
              <w:t xml:space="preserve">’ </w:t>
            </w:r>
            <w:r w:rsidR="00FD0107" w:rsidRPr="00443A4D">
              <w:rPr>
                <w:rFonts w:cs="Arial"/>
                <w:sz w:val="20"/>
                <w:szCs w:val="20"/>
                <w:lang w:val="el-GR"/>
              </w:rPr>
              <w:t>άπειρον</w:t>
            </w:r>
          </w:p>
        </w:tc>
        <w:tc>
          <w:tcPr>
            <w:tcW w:w="792" w:type="pct"/>
            <w:shd w:val="clear" w:color="auto" w:fill="auto"/>
          </w:tcPr>
          <w:p w14:paraId="797F5BD1" w14:textId="77777777" w:rsidR="00FD0107" w:rsidRPr="00443A4D" w:rsidRDefault="00FD0107" w:rsidP="00FD0107">
            <w:pPr>
              <w:spacing w:after="0" w:line="276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>ΜΣΣ</w:t>
            </w:r>
          </w:p>
          <w:p w14:paraId="25F25FEE" w14:textId="77777777" w:rsidR="00FD0107" w:rsidRPr="00443A4D" w:rsidRDefault="00FD0107" w:rsidP="00FD0107">
            <w:pPr>
              <w:spacing w:after="0" w:line="276" w:lineRule="auto"/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>Συμβούλιο</w:t>
            </w:r>
          </w:p>
          <w:p w14:paraId="765B3134" w14:textId="5E5702CE" w:rsidR="00FD0107" w:rsidRPr="00434B9C" w:rsidRDefault="00FD0107" w:rsidP="00FD0107">
            <w:pPr>
              <w:spacing w:after="0" w:line="240" w:lineRule="auto"/>
              <w:jc w:val="center"/>
              <w:rPr>
                <w:rFonts w:cs="Arial"/>
                <w:szCs w:val="22"/>
                <w:lang w:val="el-GR"/>
              </w:rPr>
            </w:pPr>
            <w:r w:rsidRPr="00443A4D">
              <w:rPr>
                <w:rFonts w:cs="Arial"/>
                <w:sz w:val="20"/>
                <w:szCs w:val="20"/>
                <w:lang w:val="el-GR"/>
              </w:rPr>
              <w:t>Διοίκησης</w:t>
            </w:r>
          </w:p>
        </w:tc>
      </w:tr>
    </w:tbl>
    <w:p w14:paraId="7F907080" w14:textId="77777777" w:rsidR="00FD0107" w:rsidRPr="00FD0107" w:rsidRDefault="00FD0107" w:rsidP="00FD0107">
      <w:pPr>
        <w:rPr>
          <w:lang w:val="el-GR"/>
        </w:rPr>
      </w:pPr>
    </w:p>
    <w:p w14:paraId="15E495F2" w14:textId="7FE49615" w:rsidR="003E109A" w:rsidRPr="00341B0F" w:rsidRDefault="003E109A" w:rsidP="003E109A">
      <w:pPr>
        <w:pStyle w:val="1"/>
        <w:spacing w:before="120" w:after="120" w:line="312" w:lineRule="auto"/>
        <w:jc w:val="left"/>
        <w:rPr>
          <w:rFonts w:cs="Arial"/>
          <w:szCs w:val="22"/>
          <w:lang w:val="el-GR"/>
        </w:rPr>
      </w:pPr>
      <w:bookmarkStart w:id="11" w:name="_Toc481663130"/>
      <w:bookmarkStart w:id="12" w:name="_Toc138156455"/>
      <w:bookmarkStart w:id="13" w:name="_Toc170402267"/>
      <w:r w:rsidRPr="00341B0F">
        <w:rPr>
          <w:rFonts w:cs="Arial"/>
          <w:szCs w:val="22"/>
          <w:lang w:val="el-GR"/>
        </w:rPr>
        <w:lastRenderedPageBreak/>
        <w:t>ΥΠΕΥΘΥΝΟΤΗΤΕΣ</w:t>
      </w:r>
      <w:bookmarkEnd w:id="11"/>
      <w:bookmarkEnd w:id="12"/>
      <w:bookmarkEnd w:id="13"/>
    </w:p>
    <w:p w14:paraId="7D5934A2" w14:textId="564EB954" w:rsidR="003E109A" w:rsidRDefault="003E109A" w:rsidP="003E109A">
      <w:pPr>
        <w:pStyle w:val="21"/>
        <w:spacing w:before="120" w:line="312" w:lineRule="auto"/>
        <w:rPr>
          <w:rFonts w:cs="Arial"/>
          <w:szCs w:val="22"/>
          <w:lang w:val="el-GR"/>
        </w:rPr>
      </w:pPr>
      <w:r>
        <w:rPr>
          <w:rFonts w:cs="Arial"/>
          <w:szCs w:val="22"/>
          <w:lang w:val="el-GR"/>
        </w:rPr>
        <w:t>6</w:t>
      </w:r>
      <w:r w:rsidRPr="00341B0F">
        <w:rPr>
          <w:rFonts w:cs="Arial"/>
          <w:szCs w:val="22"/>
          <w:lang w:val="el-GR"/>
        </w:rPr>
        <w:t>.</w:t>
      </w:r>
      <w:r>
        <w:rPr>
          <w:rFonts w:cs="Arial"/>
          <w:szCs w:val="22"/>
          <w:lang w:val="el-GR"/>
        </w:rPr>
        <w:t>1</w:t>
      </w:r>
      <w:r w:rsidRPr="00341B0F">
        <w:rPr>
          <w:rFonts w:cs="Arial"/>
          <w:szCs w:val="22"/>
          <w:lang w:val="el-GR"/>
        </w:rPr>
        <w:tab/>
      </w:r>
      <w:r>
        <w:rPr>
          <w:rFonts w:cs="Arial"/>
          <w:szCs w:val="22"/>
          <w:lang w:val="el-GR"/>
        </w:rPr>
        <w:t xml:space="preserve">Η </w:t>
      </w:r>
      <w:r w:rsidR="00593FC6">
        <w:rPr>
          <w:rFonts w:cs="Arial"/>
          <w:szCs w:val="22"/>
          <w:lang w:val="el-GR"/>
        </w:rPr>
        <w:t>ΜΣΣ</w:t>
      </w:r>
      <w:r w:rsidRPr="00341B0F">
        <w:rPr>
          <w:rFonts w:cs="Arial"/>
          <w:szCs w:val="22"/>
          <w:lang w:val="el-GR"/>
        </w:rPr>
        <w:t xml:space="preserve"> έχει την ευθύνη για τη</w:t>
      </w:r>
      <w:r w:rsidR="00151642">
        <w:rPr>
          <w:rFonts w:cs="Arial"/>
          <w:szCs w:val="22"/>
          <w:lang w:val="el-GR"/>
        </w:rPr>
        <w:t>ν</w:t>
      </w:r>
      <w:r w:rsidRPr="00341B0F">
        <w:rPr>
          <w:rFonts w:cs="Arial"/>
          <w:szCs w:val="22"/>
          <w:lang w:val="el-GR"/>
        </w:rPr>
        <w:t xml:space="preserve"> σύνταξη και την αναθεώρηση της παρούσας Διαδικασίας.</w:t>
      </w:r>
    </w:p>
    <w:p w14:paraId="6245353E" w14:textId="75A7980C" w:rsidR="003E109A" w:rsidRDefault="003E109A" w:rsidP="003E109A">
      <w:pPr>
        <w:pStyle w:val="1"/>
        <w:spacing w:before="120" w:after="120" w:line="312" w:lineRule="auto"/>
        <w:jc w:val="left"/>
        <w:rPr>
          <w:rFonts w:cs="Arial"/>
          <w:szCs w:val="22"/>
          <w:lang w:val="el-GR"/>
        </w:rPr>
      </w:pPr>
      <w:bookmarkStart w:id="14" w:name="_Toc138156456"/>
      <w:bookmarkStart w:id="15" w:name="_Toc170402268"/>
      <w:r>
        <w:rPr>
          <w:rFonts w:cs="Arial"/>
          <w:szCs w:val="22"/>
          <w:lang w:val="el-GR"/>
        </w:rPr>
        <w:t>ΕΠΕΞΗΓΗΣΕΙΣ</w:t>
      </w:r>
      <w:bookmarkEnd w:id="14"/>
      <w:bookmarkEnd w:id="15"/>
    </w:p>
    <w:p w14:paraId="1418783F" w14:textId="0C8980A6" w:rsidR="003E109A" w:rsidRPr="003E109A" w:rsidRDefault="003E109A" w:rsidP="003E109A">
      <w:pPr>
        <w:spacing w:before="120" w:after="120"/>
        <w:rPr>
          <w:rFonts w:cs="Calibri"/>
          <w:szCs w:val="22"/>
          <w:lang w:val="el-GR"/>
        </w:rPr>
      </w:pPr>
      <w:r w:rsidRPr="00341B0F">
        <w:rPr>
          <w:rFonts w:cs="Arial"/>
          <w:szCs w:val="22"/>
          <w:lang w:val="el-GR"/>
        </w:rPr>
        <w:t xml:space="preserve">Δεν υπάρχουν επεξηγήσεις στην παρούσα </w:t>
      </w:r>
      <w:r w:rsidR="00151642">
        <w:rPr>
          <w:rFonts w:cs="Arial"/>
          <w:szCs w:val="22"/>
          <w:lang w:val="el-GR"/>
        </w:rPr>
        <w:t>Δ</w:t>
      </w:r>
      <w:r w:rsidRPr="00341B0F">
        <w:rPr>
          <w:rFonts w:cs="Arial"/>
          <w:szCs w:val="22"/>
          <w:lang w:val="el-GR"/>
        </w:rPr>
        <w:t>ιαδικασία.</w:t>
      </w:r>
    </w:p>
    <w:p w14:paraId="09C9D1DF" w14:textId="218E1428" w:rsidR="003E109A" w:rsidRDefault="003E109A" w:rsidP="003E109A">
      <w:pPr>
        <w:pStyle w:val="1"/>
        <w:spacing w:before="120" w:after="120" w:line="312" w:lineRule="auto"/>
        <w:jc w:val="left"/>
        <w:rPr>
          <w:rFonts w:cs="Arial"/>
          <w:szCs w:val="22"/>
          <w:lang w:val="el-GR"/>
        </w:rPr>
      </w:pPr>
      <w:bookmarkStart w:id="16" w:name="_Toc138156457"/>
      <w:bookmarkStart w:id="17" w:name="_Toc170402269"/>
      <w:r>
        <w:rPr>
          <w:rFonts w:cs="Arial"/>
          <w:szCs w:val="22"/>
          <w:lang w:val="el-GR"/>
        </w:rPr>
        <w:t>ΟΔΗΓΙΕΣ ΕΡΓΑΣΙΑΣ</w:t>
      </w:r>
      <w:bookmarkEnd w:id="16"/>
      <w:bookmarkEnd w:id="17"/>
    </w:p>
    <w:p w14:paraId="1E850858" w14:textId="77777777" w:rsidR="003E109A" w:rsidRPr="0032697E" w:rsidRDefault="003E109A" w:rsidP="003E109A">
      <w:pPr>
        <w:rPr>
          <w:rFonts w:cs="Arial"/>
          <w:szCs w:val="22"/>
          <w:lang w:val="el-GR"/>
        </w:rPr>
      </w:pPr>
    </w:p>
    <w:p w14:paraId="7CADC533" w14:textId="2D65274C" w:rsidR="00AE7E24" w:rsidRDefault="00AE7E24" w:rsidP="003E109A">
      <w:pPr>
        <w:pStyle w:val="1"/>
        <w:spacing w:before="120" w:after="120" w:line="312" w:lineRule="auto"/>
        <w:jc w:val="left"/>
        <w:rPr>
          <w:rFonts w:cs="Arial"/>
          <w:szCs w:val="22"/>
          <w:lang w:val="el-GR"/>
        </w:rPr>
        <w:sectPr w:rsidR="00AE7E24" w:rsidSect="006736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080" w:bottom="1440" w:left="1080" w:header="284" w:footer="567" w:gutter="0"/>
          <w:cols w:space="720"/>
          <w:docGrid w:linePitch="360"/>
        </w:sectPr>
      </w:pPr>
      <w:bookmarkStart w:id="19" w:name="_Toc138156458"/>
    </w:p>
    <w:p w14:paraId="7C4B7D03" w14:textId="69F8C671" w:rsidR="00731E5E" w:rsidRDefault="003E109A" w:rsidP="00731E5E">
      <w:pPr>
        <w:pStyle w:val="1"/>
        <w:spacing w:before="120" w:after="120" w:line="312" w:lineRule="auto"/>
        <w:jc w:val="left"/>
        <w:rPr>
          <w:rFonts w:cs="Arial"/>
          <w:szCs w:val="22"/>
          <w:lang w:val="el-GR"/>
        </w:rPr>
      </w:pPr>
      <w:bookmarkStart w:id="20" w:name="_Toc170402270"/>
      <w:r>
        <w:rPr>
          <w:rFonts w:cs="Arial"/>
          <w:szCs w:val="22"/>
          <w:lang w:val="el-GR"/>
        </w:rPr>
        <w:lastRenderedPageBreak/>
        <w:t>ΔΙΑΓΡΑΜΜΑ ΡΟΗΣ</w:t>
      </w:r>
      <w:bookmarkEnd w:id="19"/>
      <w:bookmarkEnd w:id="20"/>
    </w:p>
    <w:p w14:paraId="3E445295" w14:textId="441D0DFA" w:rsidR="00AD1AA4" w:rsidRPr="00AD1AA4" w:rsidRDefault="00E621F8" w:rsidP="00AD1AA4">
      <w:pPr>
        <w:pStyle w:val="1"/>
        <w:numPr>
          <w:ilvl w:val="0"/>
          <w:numId w:val="0"/>
        </w:numPr>
        <w:jc w:val="both"/>
        <w:rPr>
          <w:lang w:val="el-GR"/>
        </w:rPr>
      </w:pPr>
      <w:r>
        <w:rPr>
          <w:noProof/>
        </w:rPr>
        <w:pict w14:anchorId="0DFFB284">
          <v:group id="Ομάδα 644429066" o:spid="_x0000_s1100" style="position:absolute;left:0;text-align:left;margin-left:15.8pt;margin-top:3.05pt;width:512.8pt;height:683pt;z-index:3" coordsize="65125,86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">
            <v:group id="Ομάδα 55" o:spid="_x0000_s1101" style="position:absolute;left:19076;top:30269;width:12600;height:6471" coordorigin="27549,1888" coordsize="14045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"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Διάγραμμα ροής: Έγγραφο 5" o:spid="_x0000_s1102" type="#_x0000_t114" style="position:absolute;left:30076;top:1888;width:11519;height:64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" strokecolor="#70ad47" strokeweight="1.5pt">
                <v:textbox style="mso-next-textbox:#Διάγραμμα ροής: Έγγραφο 5">
                  <w:txbxContent>
                    <w:p w14:paraId="1E7F9866" w14:textId="77777777" w:rsidR="00AD1AA4" w:rsidRPr="009E552A" w:rsidRDefault="00AD1AA4" w:rsidP="00AD1AA4">
                      <w:pPr>
                        <w:spacing w:line="180" w:lineRule="auto"/>
                        <w:jc w:val="center"/>
                        <w:rPr>
                          <w:rFonts w:cs="Calibri"/>
                          <w:sz w:val="18"/>
                          <w:szCs w:val="18"/>
                          <w:lang w:val="el-GR"/>
                        </w:rPr>
                      </w:pPr>
                      <w:r w:rsidRPr="009E552A">
                        <w:rPr>
                          <w:rFonts w:cs="Calibri"/>
                          <w:sz w:val="18"/>
                          <w:szCs w:val="18"/>
                          <w:lang w:val="el-GR"/>
                        </w:rPr>
                        <w:t>ΠΡΟΤΑΣΗ ΕΤΗΣΙΑΣ ΣΤΟΧΟΘΕΣΙΑΣ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103" type="#_x0000_t32" style="position:absolute;left:27549;top:5099;width:252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" strokecolor="#4472c4" strokeweight="1.5pt">
                <v:stroke endarrow="block" joinstyle="miter"/>
              </v:shape>
            </v:group>
            <v:group id="Ομάδα 38" o:spid="_x0000_s1104" style="position:absolute;left:18288;top:62273;width:12600;height:4604" coordsize="13849,4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<v:shape id="Διάγραμμα ροής: Έγγραφο 5" o:spid="_x0000_s1105" type="#_x0000_t114" style="position:absolute;left:3207;width:10642;height:460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" strokecolor="#70ad47" strokeweight="1.5pt">
                <v:textbox>
                  <w:txbxContent>
                    <w:p w14:paraId="2BA97998" w14:textId="77777777" w:rsidR="00AD1AA4" w:rsidRPr="009E552A" w:rsidRDefault="00AD1AA4" w:rsidP="00AD1AA4">
                      <w:pPr>
                        <w:spacing w:line="192" w:lineRule="auto"/>
                        <w:jc w:val="center"/>
                        <w:rPr>
                          <w:rFonts w:cs="Calibri"/>
                          <w:sz w:val="18"/>
                          <w:szCs w:val="18"/>
                          <w:lang w:val="el-GR"/>
                        </w:rPr>
                      </w:pPr>
                      <w:r w:rsidRPr="009E552A">
                        <w:rPr>
                          <w:rFonts w:cs="Calibri"/>
                          <w:sz w:val="18"/>
                          <w:szCs w:val="18"/>
                          <w:lang w:val="el-GR"/>
                        </w:rPr>
                        <w:t>ΕΤΗΣΙΑ ΣΤΟΧΟΘΕΣΙΑ</w:t>
                      </w:r>
                    </w:p>
                  </w:txbxContent>
                </v:textbox>
              </v:shape>
              <v:shape id="Ευθύγραμμο βέλος σύνδεσης 1" o:spid="_x0000_s1106" type="#_x0000_t32" style="position:absolute;top:2192;width:3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" strokecolor="#4472c4" strokeweight="1.5pt">
                <v:stroke endarrow="block" joinstyle="miter"/>
              </v:shape>
            </v:group>
            <v:group id="Ομάδα 39" o:spid="_x0000_s1107" style="position:absolute;left:19076;top:12770;width:12600;height:8280" coordsize="13907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<v:shape id="Διάγραμμα ροής: Έγγραφο 5" o:spid="_x0000_s1108" type="#_x0000_t114" style="position:absolute;left:2388;width:11519;height:90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" strokecolor="#70ad47" strokeweight="1.5pt">
                <v:textbox>
                  <w:txbxContent>
                    <w:p w14:paraId="6B65F07C" w14:textId="77777777" w:rsidR="00AD1AA4" w:rsidRPr="0054377E" w:rsidRDefault="00AD1AA4" w:rsidP="00AD1AA4">
                      <w:pPr>
                        <w:spacing w:line="192" w:lineRule="auto"/>
                        <w:jc w:val="center"/>
                        <w:rPr>
                          <w:rFonts w:cs="Calibri"/>
                          <w:sz w:val="18"/>
                          <w:szCs w:val="18"/>
                          <w:lang w:val="el-GR"/>
                        </w:rPr>
                      </w:pPr>
                      <w:r w:rsidRPr="0054377E">
                        <w:rPr>
                          <w:rFonts w:cs="Calibri"/>
                          <w:sz w:val="18"/>
                          <w:szCs w:val="18"/>
                          <w:lang w:val="el-GR"/>
                        </w:rPr>
                        <w:t>ΑΝΑΠΤΥΞΙΑΚΑ</w:t>
                      </w:r>
                      <w:r>
                        <w:rPr>
                          <w:rFonts w:cs="Calibri"/>
                          <w:sz w:val="18"/>
                          <w:szCs w:val="18"/>
                          <w:lang w:val="el-GR"/>
                        </w:rPr>
                        <w:t>/ ΕΠΙΧΕΙΡΗΣΙΑΚΑ</w:t>
                      </w:r>
                      <w:r w:rsidRPr="0054377E">
                        <w:rPr>
                          <w:rFonts w:cs="Calibri"/>
                          <w:sz w:val="18"/>
                          <w:szCs w:val="18"/>
                          <w:lang w:val="el-GR"/>
                        </w:rPr>
                        <w:t xml:space="preserve"> ΣΧΕΔΙΑ</w:t>
                      </w:r>
                    </w:p>
                    <w:p w14:paraId="40C7B9DC" w14:textId="77777777" w:rsidR="00AD1AA4" w:rsidRPr="0054377E" w:rsidRDefault="00AD1AA4" w:rsidP="00AD1AA4">
                      <w:pPr>
                        <w:spacing w:line="192" w:lineRule="auto"/>
                        <w:jc w:val="center"/>
                        <w:rPr>
                          <w:rFonts w:cs="Calibri"/>
                          <w:sz w:val="18"/>
                          <w:szCs w:val="18"/>
                          <w:lang w:val="el-GR"/>
                        </w:rPr>
                      </w:pPr>
                      <w:r w:rsidRPr="0054377E">
                        <w:rPr>
                          <w:rFonts w:cs="Calibri"/>
                          <w:sz w:val="18"/>
                          <w:szCs w:val="18"/>
                          <w:lang w:val="el-GR"/>
                        </w:rPr>
                        <w:t>ΣΤΟΧΟΘΕΣΙΑ ΠΟΙΟΤΗΤΑΣ</w:t>
                      </w:r>
                      <w:r>
                        <w:rPr>
                          <w:rFonts w:cs="Calibri"/>
                          <w:sz w:val="18"/>
                          <w:szCs w:val="18"/>
                          <w:lang w:val="el-GR"/>
                        </w:rPr>
                        <w:t xml:space="preserve"> ΜΟΔΙΠ                                                                 </w:t>
                      </w:r>
                    </w:p>
                  </w:txbxContent>
                </v:textbox>
              </v:shape>
              <v:shape id="Ευθύγραμμο βέλος σύνδεσης 1" o:spid="_x0000_s1109" type="#_x0000_t32" style="position:absolute;top:4435;width:25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" strokecolor="#4472c4" strokeweight="1.5pt">
                <v:stroke endarrow="block" joinstyle="miter"/>
              </v:shape>
            </v:group>
            <v:group id="Ομάδα 644429065" o:spid="_x0000_s1110" style="position:absolute;width:65125;height:86741" coordsize="65125,8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">
              <v:group id="Ομάδα 644429063" o:spid="_x0000_s1111" style="position:absolute;left:1662;width:63463;height:86741" coordsize="63463,8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">
                <v:group id="Ομάδα 644429060" o:spid="_x0000_s1112" style="position:absolute;width:63463;height:86741" coordsize="63463,8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">
                  <v:group id="Ομάδα 55" o:spid="_x0000_s1113" style="position:absolute;left:603;top:59781;width:16873;height:21513" coordsize="16872,2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group id="Ομάδα 54" o:spid="_x0000_s1114" style="position:absolute;left:2121;width:14751;height:21513" coordsize="14751,2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group id="Ομάδα 19" o:spid="_x0000_s1115" style="position:absolute;width:14751;height:7569" coordsize="14751,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Πλαίσιο κειμένου 8" o:spid="_x0000_s1116" type="#_x0000_t202" style="position:absolute;top:2425;width:14751;height:4858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" filled="f" stroked="f" strokeweight="1.5pt">
                          <v:textbox style="mso-next-textbox:#Πλαίσιο κειμένου 8">
                            <w:txbxContent>
                              <w:p w14:paraId="2042AC9E" w14:textId="77777777" w:rsidR="00AD1AA4" w:rsidRPr="009E552A" w:rsidRDefault="00AD1AA4" w:rsidP="00AD1AA4">
                                <w:pPr>
                                  <w:spacing w:line="192" w:lineRule="auto"/>
                                  <w:jc w:val="center"/>
                                  <w:rPr>
                                    <w:rFonts w:cs="Calibri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9E552A">
                                  <w:rPr>
                                    <w:rFonts w:cs="Calibri"/>
                                    <w:sz w:val="18"/>
                                    <w:szCs w:val="18"/>
                                    <w:lang w:val="el-GR"/>
                                  </w:rPr>
                                  <w:t xml:space="preserve">ΈΓΚΡΙΣΗ </w:t>
                                </w:r>
                              </w:p>
                              <w:p w14:paraId="38E4E0EC" w14:textId="77777777" w:rsidR="00AD1AA4" w:rsidRDefault="00AD1AA4" w:rsidP="00AD1AA4">
                                <w:pPr>
                                  <w:spacing w:line="192" w:lineRule="auto"/>
                                  <w:jc w:val="center"/>
                                  <w:rPr>
                                    <w:rFonts w:cs="Calibri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8"/>
                                    <w:szCs w:val="18"/>
                                    <w:lang w:val="el-GR"/>
                                  </w:rPr>
                                  <w:t>ΕΤΗΣΙΑΣ</w:t>
                                </w:r>
                              </w:p>
                              <w:p w14:paraId="3F958810" w14:textId="77777777" w:rsidR="00AD1AA4" w:rsidRDefault="00AD1AA4" w:rsidP="00AD1AA4">
                                <w:pPr>
                                  <w:spacing w:line="192" w:lineRule="auto"/>
                                  <w:jc w:val="center"/>
                                  <w:rPr>
                                    <w:rFonts w:cs="Calibri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9E552A">
                                  <w:rPr>
                                    <w:rFonts w:cs="Calibri"/>
                                    <w:sz w:val="18"/>
                                    <w:szCs w:val="18"/>
                                    <w:lang w:val="el-GR"/>
                                  </w:rPr>
                                  <w:t xml:space="preserve">ΣΤΟΧΟΘΕΣΙΑΣ </w:t>
                                </w:r>
                              </w:p>
                            </w:txbxContent>
                          </v:textbox>
                        </v:shape>
                        <v:group id="Ομάδα 13" o:spid="_x0000_s1117" style="position:absolute;left:571;width:13240;height:7569" coordsize="13239,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shapetype id="_x0000_t110" coordsize="21600,21600" o:spt="110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Διάγραμμα ροής: Απόφαση 4" o:spid="_x0000_s1118" type="#_x0000_t110" style="position:absolute;top:1809;width:13239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" filled="f" strokecolor="#5b9bd5" strokeweight="1.5pt"/>
                          <v:shape id="Ευθύγραμμο βέλος σύνδεσης 13" o:spid="_x0000_s1119" type="#_x0000_t32" style="position:absolute;left:6572;width:0;height: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" strokecolor="#4472c4" strokeweight="1.5pt">
                            <v:stroke endarrow="block" joinstyle="miter"/>
                          </v:shape>
                        </v:group>
                      </v:group>
                      <v:group id="Ομάδα 15" o:spid="_x0000_s1120" style="position:absolute;left:438;top:7680;width:13678;height:6668" coordorigin="-95" coordsize="13680,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Ορθογώνιο 3" o:spid="_x0000_s1121" style="position:absolute;left:-95;top:1714;width:13679;height:4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" strokecolor="#4472c4" strokeweight="1.5pt">
                          <v:textbox style="mso-next-textbox:#Ορθογώνιο 3">
                            <w:txbxContent>
                              <w:p w14:paraId="7DED76EC" w14:textId="77777777" w:rsidR="00AD1AA4" w:rsidRPr="0054377E" w:rsidRDefault="00AD1AA4" w:rsidP="00AD1AA4">
                                <w:pPr>
                                  <w:spacing w:line="192" w:lineRule="auto"/>
                                  <w:jc w:val="center"/>
                                  <w:rPr>
                                    <w:rFonts w:cs="Calibri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54377E">
                                  <w:rPr>
                                    <w:rFonts w:cs="Calibri"/>
                                    <w:sz w:val="18"/>
                                    <w:szCs w:val="18"/>
                                    <w:lang w:val="el-GR"/>
                                  </w:rPr>
                                  <w:t>ΔΙΑΒΙΒΑΣΗ ΕΤΗΣΙΑΣ ΣΤΟΧΟΘΕΣΙΑΣ ΣΤΗ Μ</w:t>
                                </w:r>
                                <w:r>
                                  <w:rPr>
                                    <w:rFonts w:cs="Calibri"/>
                                    <w:sz w:val="18"/>
                                    <w:szCs w:val="18"/>
                                    <w:lang w:val="el-GR"/>
                                  </w:rPr>
                                  <w:t>Σ</w:t>
                                </w:r>
                                <w:r w:rsidRPr="0054377E">
                                  <w:rPr>
                                    <w:rFonts w:cs="Calibri"/>
                                    <w:sz w:val="18"/>
                                    <w:szCs w:val="18"/>
                                    <w:lang w:val="el-GR"/>
                                  </w:rPr>
                                  <w:t>Σ</w:t>
                                </w:r>
                              </w:p>
                            </w:txbxContent>
                          </v:textbox>
                        </v:rect>
                        <v:shape id="Ευθύγραμμο βέλος σύνδεσης 13" o:spid="_x0000_s1122" type="#_x0000_t32" style="position:absolute;left:6667;width:0;height:17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" strokecolor="#4472c4" strokeweight="1.5pt">
                          <v:stroke endarrow="block" joinstyle="miter"/>
                        </v:shape>
                      </v:group>
                      <v:group id="Ομάδα 21" o:spid="_x0000_s1123" style="position:absolute;left:438;top:14378;width:13678;height:7135" coordorigin=",-105" coordsize="13679,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Ορθογώνιο 3" o:spid="_x0000_s1124" style="position:absolute;top:1714;width:13679;height:53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" strokecolor="#4472c4" strokeweight="1.5pt">
                          <v:textbox>
                            <w:txbxContent>
                              <w:p w14:paraId="61430D67" w14:textId="77777777" w:rsidR="00AD1AA4" w:rsidRPr="009E552A" w:rsidRDefault="00AD1AA4" w:rsidP="00AD1AA4">
                                <w:pPr>
                                  <w:spacing w:line="192" w:lineRule="auto"/>
                                  <w:jc w:val="center"/>
                                  <w:rPr>
                                    <w:rFonts w:cs="Calibri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9E552A">
                                  <w:rPr>
                                    <w:rFonts w:cs="Calibri"/>
                                    <w:sz w:val="18"/>
                                    <w:szCs w:val="18"/>
                                    <w:lang w:val="el-GR"/>
                                  </w:rPr>
                                  <w:t>ΕΝΗΜΕΡΩΣΗ ΠΛΗΡΟΦΟΡΙΑΚΟΥ ΣΥΣΤΗΜΑΤΟΣ ΜΣΣ</w:t>
                                </w:r>
                              </w:p>
                            </w:txbxContent>
                          </v:textbox>
                        </v:rect>
                        <v:shape id="Ευθύγραμμο βέλος σύνδεσης 13" o:spid="_x0000_s1125" type="#_x0000_t32" style="position:absolute;left:6858;top:-105;width:0;height:17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" strokecolor="#4472c4" strokeweight="1.5pt">
                          <v:stroke endarrow="block" joinstyle="miter"/>
                        </v:shape>
                      </v:group>
                      <v:shape id="_x0000_s1126" type="#_x0000_t202" style="position:absolute;left:7095;top:7242;width:3889;height:2597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    <v:textbox style="mso-next-textbox:#_x0000_s1126">
                          <w:txbxContent>
                            <w:p w14:paraId="38744F85" w14:textId="77777777" w:rsidR="00AD1AA4" w:rsidRPr="009E552A" w:rsidRDefault="00AD1AA4" w:rsidP="00AD1AA4">
                              <w:pPr>
                                <w:rPr>
                                  <w:rFonts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9E552A">
                                <w:rPr>
                                  <w:rFonts w:cs="Calibri"/>
                                  <w:sz w:val="18"/>
                                  <w:szCs w:val="18"/>
                                  <w:lang w:val="el-GR"/>
                                </w:rPr>
                                <w:t>ΝΑΙ</w:t>
                              </w:r>
                            </w:p>
                            <w:p w14:paraId="611B7695" w14:textId="77777777" w:rsidR="00AD1AA4" w:rsidRDefault="00AD1AA4" w:rsidP="00AD1AA4"/>
                          </w:txbxContent>
                        </v:textbox>
                      </v:shape>
                    </v:group>
                    <v:shape id="_x0000_s1127" type="#_x0000_t202" style="position:absolute;top:2487;width:4356;height:267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  <v:textbox style="mso-next-textbox:#_x0000_s1127">
                        <w:txbxContent>
                          <w:p w14:paraId="42658BF3" w14:textId="77777777" w:rsidR="00AD1AA4" w:rsidRPr="00B950E1" w:rsidRDefault="00AD1AA4" w:rsidP="00AD1AA4">
                            <w:pPr>
                              <w:jc w:val="left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B950E1"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  <w:t>ΟΧΙ</w:t>
                            </w:r>
                          </w:p>
                        </w:txbxContent>
                      </v:textbox>
                    </v:shape>
                  </v:group>
                  <v:group id="Ομάδα 53" o:spid="_x0000_s1128" style="position:absolute;width:17256;height:59823" coordsize="17256,59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_x0000_s1129" type="#_x0000_t202" style="position:absolute;left:9802;top:51425;width:3888;height:2598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<v:textbox style="mso-next-textbox:#_x0000_s1129">
                        <w:txbxContent>
                          <w:p w14:paraId="1AFDA0D9" w14:textId="77777777" w:rsidR="00AD1AA4" w:rsidRPr="009E552A" w:rsidRDefault="00AD1AA4" w:rsidP="00AD1AA4">
                            <w:pPr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9E552A"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  <w:t>ΝΑΙ</w:t>
                            </w:r>
                          </w:p>
                          <w:p w14:paraId="0F1067BF" w14:textId="77777777" w:rsidR="00AD1AA4" w:rsidRDefault="00AD1AA4" w:rsidP="00AD1AA4"/>
                        </w:txbxContent>
                      </v:textbox>
                    </v:shape>
                    <v:group id="Ομάδα 52" o:spid="_x0000_s1130" style="position:absolute;width:17256;height:59823" coordsize="17256,59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group id="Ομάδα 10" o:spid="_x0000_s1131" style="position:absolute;left:2706;width:14550;height:59823" coordorigin="-91,95" coordsize="14550,5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Ομάδα 57" o:spid="_x0000_s1132" style="position:absolute;top:95;width:14458;height:44488" coordorigin="-14513,-155" coordsize="14482,4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">
                          <v:group id="Ομάδα 54" o:spid="_x0000_s1133" style="position:absolute;left:-11864;top:-155;width:9182;height:5313" coordorigin="-15590,-155" coordsize="9182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">
                            <v:shapetype id="_x0000_t176" coordsize="21600,21600" o:spt="176" adj="2700" path="m@0,qx0@0l0@2qy@0,21600l@1,21600qx21600@2l21600@0qy@1,xe">
                              <v:stroke joinstyle="miter"/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gradientshapeok="t" limo="10800,10800" o:connecttype="custom" o:connectlocs="@8,0;0,@9;@8,@7;@6,@9" textboxrect="@3,@3,@4,@5"/>
                            </v:shapetype>
                            <v:shape id="Διάγραμμα ροής: Εναλλακτική διεργασία 1" o:spid="_x0000_s1134" type="#_x0000_t176" style="position:absolute;left:-15590;top:-155;width:9182;height:28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" fillcolor="#f7bda4" strokecolor="#ed7d31" strokeweight=".5pt">
                              <v:fill color2="#f8a581" rotate="t" colors="0 #f7bda4;.5 #f5b195;1 #f8a581" focus="100%" type="gradient">
                                <o:fill v:ext="view" type="gradientUnscaled"/>
                              </v:fill>
                              <v:textbox style="mso-next-textbox:#Διάγραμμα ροής: Εναλλακτική διεργασία 1">
                                <w:txbxContent>
                                  <w:p w14:paraId="65766B60" w14:textId="77777777" w:rsidR="00AD1AA4" w:rsidRPr="009E552A" w:rsidRDefault="00AD1AA4" w:rsidP="00AD1AA4">
                                    <w:pPr>
                                      <w:jc w:val="center"/>
                                      <w:rPr>
                                        <w:rFonts w:cs="Calibri"/>
                                        <w:b/>
                                        <w:bCs/>
                                        <w:sz w:val="18"/>
                                        <w:szCs w:val="18"/>
                                        <w:lang w:val="el-GR"/>
                                      </w:rPr>
                                    </w:pPr>
                                    <w:r w:rsidRPr="009E552A">
                                      <w:rPr>
                                        <w:rFonts w:cs="Calibri"/>
                                        <w:b/>
                                        <w:bCs/>
                                        <w:sz w:val="18"/>
                                        <w:szCs w:val="18"/>
                                        <w:lang w:val="el-GR"/>
                                      </w:rPr>
                                      <w:t>Έναρξη</w:t>
                                    </w:r>
                                  </w:p>
                                </w:txbxContent>
                              </v:textbox>
                            </v:shape>
                            <v:shape id="Ευθύγραμμο βέλος σύνδεσης 13" o:spid="_x0000_s1135" type="#_x0000_t32" style="position:absolute;left:-10970;top:263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" strokecolor="#4472c4" strokeweight="1.5pt">
                              <v:stroke endarrow="block" joinstyle="miter"/>
                            </v:shape>
                          </v:group>
                          <v:group id="Ομάδα 53" o:spid="_x0000_s1136" style="position:absolute;left:-14513;top:5252;width:14482;height:39140" coordorigin="-14513,-251" coordsize="14482,3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">
                            <v:rect id="Ορθογώνιο 3" o:spid="_x0000_s1137" style="position:absolute;left:-14461;top:7791;width:14403;height:68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" strokecolor="#4472c4" strokeweight="1.5pt">
                              <v:textbox>
                                <w:txbxContent>
                                  <w:p w14:paraId="6F017E34" w14:textId="77777777" w:rsidR="00AD1AA4" w:rsidRPr="009E552A" w:rsidRDefault="00AD1AA4" w:rsidP="00AD1AA4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</w:pPr>
                                    <w:r w:rsidRPr="009E552A"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  <w:t>ΚΑΤΑΡΤΙΣΗ ΕΤΗΣΙΩΝ ΑΝΑΠΤΥΞΙΑΚΩΝ  ΚΑΙ ΕΠΙΧΕΙΡΗΣΙΑΚΩΝ ΣΧΕΔΙΩΝ  ΜΟΝΑΔΩΝ</w:t>
                                    </w:r>
                                    <w:r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  <w:t xml:space="preserve"> ΚΑΙ ΣΤΟΧΟΘΕΣΙΑΣ ΠΟΙΟΤΗΤΑΣ</w:t>
                                    </w:r>
                                  </w:p>
                                </w:txbxContent>
                              </v:textbox>
                            </v:rect>
                            <v:rect id="Ορθογώνιο 3" o:spid="_x0000_s1138" style="position:absolute;left:-14434;top:16612;width:14403;height:61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" strokecolor="#4472c4" strokeweight="1.5pt">
                              <v:textbox>
                                <w:txbxContent>
                                  <w:p w14:paraId="4BE977C7" w14:textId="77777777" w:rsidR="00AD1AA4" w:rsidRPr="009E552A" w:rsidRDefault="00AD1AA4" w:rsidP="00AD1AA4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</w:pPr>
                                    <w:r w:rsidRPr="009E552A"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  <w:t>ΜΣΣ: ΣΥΛΛΟΓΗ ΑΝΑΠΤΥΞΙΑΚΩΝ ΣΧΕΔΙΩΝ &amp; ΣΤΟΧΟΘΕΣΙΑΣ ΠΟΙΟΤΗΤΑΣ</w:t>
                                    </w:r>
                                  </w:p>
                                </w:txbxContent>
                              </v:textbox>
                            </v:rect>
                            <v:rect id="Ορθογώνιο 3" o:spid="_x0000_s1139" style="position:absolute;left:-14434;top:24776;width:14403;height:61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" strokecolor="#4472c4" strokeweight="1.5pt">
                              <v:textbox>
                                <w:txbxContent>
                                  <w:p w14:paraId="110CE077" w14:textId="77777777" w:rsidR="00AD1AA4" w:rsidRPr="009E552A" w:rsidRDefault="00AD1AA4" w:rsidP="00AD1AA4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</w:pPr>
                                    <w:r w:rsidRPr="009E552A"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  <w:t xml:space="preserve">ΜΣΣ: ΚΑΤΑΡΤΙΣΗ ΠΡΟΤΑΣΗΣ ΕΤΗΣΙΑΣ ΣΤΟΧΟΘΕΣΙΑΣ ΓΠΑ </w:t>
                                    </w:r>
                                  </w:p>
                                </w:txbxContent>
                              </v:textbox>
                            </v:rect>
                            <v:rect id="Ορθογώνιο 3" o:spid="_x0000_s1140" style="position:absolute;left:-14434;top:32770;width:14403;height:61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" strokecolor="#4472c4" strokeweight="1.5pt">
                              <v:textbox>
                                <w:txbxContent>
                                  <w:p w14:paraId="01641F82" w14:textId="77777777" w:rsidR="00AD1AA4" w:rsidRPr="009E552A" w:rsidRDefault="00AD1AA4" w:rsidP="00AD1AA4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</w:pPr>
                                    <w:r w:rsidRPr="009E552A"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  <w:t>ΔΙΑΒΙΒΑΣΗ ΤΗΣ ΠΡΟΤΑΣΗΣ  ΕΤΗΣΙΑΣ ΣΤΟΧΟΘΕΣΙΑΣ  ΣΤΗ ΣΥΓΚΛΗΤΟ &amp; ΣΤΙΣ  ΣΧΟΛΕΣ</w:t>
                                    </w:r>
                                  </w:p>
                                </w:txbxContent>
                              </v:textbox>
                            </v:rect>
                            <v:shape id="Ευθύγραμμο βέλος σύνδεσης 13" o:spid="_x0000_s1141" type="#_x0000_t32" style="position:absolute;left:-7246;top:5844;width:0;height:18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" strokecolor="#4472c4" strokeweight="1.5pt">
                              <v:stroke endarrow="block" joinstyle="miter"/>
                            </v:shape>
                            <v:shape id="Ευθύγραμμο βέλος σύνδεσης 13" o:spid="_x0000_s1142" type="#_x0000_t32" style="position:absolute;left:-7246;top:22788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" strokecolor="#4472c4" strokeweight="1.5pt">
                              <v:stroke endarrow="block" joinstyle="miter"/>
                            </v:shape>
                            <v:shape id="Ευθύγραμμο βέλος σύνδεσης 13" o:spid="_x0000_s1143" type="#_x0000_t32" style="position:absolute;left:-7314;top:14665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" strokecolor="#4472c4" strokeweight="1.5pt">
                              <v:stroke endarrow="block" joinstyle="miter"/>
                            </v:shape>
                            <v:rect id="Ορθογώνιο 3" o:spid="_x0000_s1144" style="position:absolute;left:-14513;top:-251;width:13702;height:61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" strokecolor="#4472c4" strokeweight="1.5pt">
                              <v:textbox>
                                <w:txbxContent>
                                  <w:p w14:paraId="6062759B" w14:textId="77777777" w:rsidR="00AD1AA4" w:rsidRPr="009E552A" w:rsidRDefault="00AD1AA4" w:rsidP="00AD1AA4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</w:pPr>
                                    <w:r w:rsidRPr="009E552A"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  <w:t>ΚΟΙΝΟΠΟΙΗΣΗ ΤΩΝ ΕΤΗΣΙΩΝ ΣΤΡΑΤΗΓΙΚΩΝ ΣΤΟΧΩΝ ΣΕ ΟΛΕΣ ΤΙΣ ΜΟΝΑΔΕΣ ΤΟΥ ΓΠΑ</w:t>
                                    </w:r>
                                  </w:p>
                                </w:txbxContent>
                              </v:textbox>
                            </v:rect>
                            <v:shape id="Ευθύγραμμο βέλος σύνδεσης 13" o:spid="_x0000_s1145" type="#_x0000_t32" style="position:absolute;left:-7246;top:30947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" strokecolor="#4472c4" strokeweight="1.5pt">
                              <v:stroke endarrow="block" joinstyle="miter"/>
                            </v:shape>
                          </v:group>
                        </v:group>
                        <v:group id="Ομάδα 9" o:spid="_x0000_s1146" style="position:absolute;left:-91;top:44606;width:14531;height:15317" coordorigin="-409,-159" coordsize="14531,1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shape id="Ευθύγραμμο βέλος σύνδεσης 13" o:spid="_x0000_s1147" type="#_x0000_t32" style="position:absolute;left:6814;top:-159;width:0;height:17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" strokecolor="#4472c4" strokeweight="1.5pt">
                            <v:stroke endarrow="block" joinstyle="miter"/>
                          </v:shape>
                          <v:group id="Ομάδα 9" o:spid="_x0000_s1148" style="position:absolute;left:-409;top:1510;width:14395;height:5774" coordorigin="-16569,-638" coordsize="15335,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">
                            <v:shape id="Πλαίσιο κειμένου 8" o:spid="_x0000_s1149" type="#_x0000_t202" style="position:absolute;left:-15359;top:-62;width:13906;height:423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" filled="f" stroked="f" strokeweight="1.5pt">
                              <v:textbox>
                                <w:txbxContent>
                                  <w:p w14:paraId="7C4493EB" w14:textId="77777777" w:rsidR="00AD1AA4" w:rsidRPr="009E552A" w:rsidRDefault="00AD1AA4" w:rsidP="00AD1AA4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</w:pPr>
                                    <w:r w:rsidRPr="009E552A"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  <w:t>ΔΙΑΤΥΠΩΣΗ ΓΝΩΜΗΣ ΑΠΟ ΤΗ ΣΥΓΚΛΗΤΟ ΚΑΙ ΚΟΣΜΗΤΕΙΕΣ</w:t>
                                    </w:r>
                                  </w:p>
                                </w:txbxContent>
                              </v:textbox>
                            </v:shape>
                            <v:shape id="Διάγραμμα ροής: Απόφαση 4" o:spid="_x0000_s1150" type="#_x0000_t110" style="position:absolute;left:-16569;top:-638;width:15336;height:5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" filled="f" strokecolor="#5b9bd5" strokeweight="1.5pt"/>
                          </v:group>
                          <v:shape id="Ευθύγραμμο βέλος σύνδεσης 13" o:spid="_x0000_s1151" type="#_x0000_t32" style="position:absolute;left:6814;top:7218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" strokecolor="#4472c4" strokeweight="1.5pt">
                            <v:stroke endarrow="block" joinstyle="miter"/>
                          </v:shape>
                          <v:rect id="Ορθογώνιο 3" o:spid="_x0000_s1152" style="position:absolute;left:-272;top:9078;width:14394;height:61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" strokecolor="#4472c4" strokeweight="1.5pt">
                            <v:textbox>
                              <w:txbxContent>
                                <w:p w14:paraId="048DEF60" w14:textId="77777777" w:rsidR="00AD1AA4" w:rsidRPr="009E552A" w:rsidRDefault="00AD1AA4" w:rsidP="00AD1AA4">
                                  <w:pPr>
                                    <w:spacing w:line="192" w:lineRule="auto"/>
                                    <w:jc w:val="center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9E552A"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  <w:t>ΔΙΑΒΙΒΑΣΗ ΕΤΗΣΙΑΣ ΣΤΟΧΟΘΕΣΙΑΣ ΣΤΟ ΣΥΜΒΟΥΛΙΟ ΔΙΟΙΚΗΣΗΣ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v:shape id="_x0000_s1153" type="#_x0000_t202" style="position:absolute;top:46963;width:4356;height:267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v:textbox style="mso-next-textbox:#_x0000_s1153">
                          <w:txbxContent>
                            <w:p w14:paraId="277AAEF9" w14:textId="77777777" w:rsidR="00AD1AA4" w:rsidRPr="00B950E1" w:rsidRDefault="00AD1AA4" w:rsidP="00AD1AA4">
                              <w:pPr>
                                <w:jc w:val="left"/>
                                <w:rPr>
                                  <w:rFonts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B950E1">
                                <w:rPr>
                                  <w:rFonts w:cs="Calibri"/>
                                  <w:sz w:val="18"/>
                                  <w:szCs w:val="18"/>
                                  <w:lang w:val="el-GR"/>
                                </w:rPr>
                                <w:t>ΟΧΙ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Ομάδα 62" o:spid="_x0000_s1154" style="position:absolute;left:36403;top:16821;width:27060;height:52959" coordsize="27059,5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Ευθύγραμμο βέλος σύνδεσης 13" o:spid="_x0000_s1155" type="#_x0000_t32" style="position:absolute;left:21431;top:30575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" strokecolor="#4472c4" strokeweight="1.5pt">
                      <v:stroke endarrow="block" joinstyle="miter"/>
                    </v:shape>
                    <v:group id="Ομάδα 61" o:spid="_x0000_s1156" style="position:absolute;width:27059;height:52959" coordsize="27059,5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group id="Ομάδα 59" o:spid="_x0000_s1157" style="position:absolute;width:27059;height:52959" coordsize="27059,5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group id="Ομάδα 44" o:spid="_x0000_s1158" style="position:absolute;left:12874;top:146;width:14185;height:46399" coordsize="14184,46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<v:group id="Ομάδα 37" o:spid="_x0000_s1159" style="position:absolute;left:847;width:13337;height:46399" coordorigin="409" coordsize="13341,4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<v:rect id="Ορθογώνιο 3" o:spid="_x0000_s1160" style="position:absolute;left:2682;top:24300;width:10803;height:622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" strokecolor="#4472c4" strokeweight="1.5pt">
                              <v:textbox>
                                <w:txbxContent>
                                  <w:p w14:paraId="4E84C140" w14:textId="77777777" w:rsidR="00AD1AA4" w:rsidRPr="009E552A" w:rsidRDefault="00AD1AA4" w:rsidP="00AD1AA4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</w:pPr>
                                    <w:r w:rsidRPr="009E552A"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  <w:t>ΠΡΟΤΑΣΗ ΑΝΑΘΕΩΡΗΣΗΣ ΣΤΡΑΤΗΓΙΚΟΥ ΣΧΕΔΙΟΥ</w:t>
                                    </w:r>
                                  </w:p>
                                </w:txbxContent>
                              </v:textbox>
                            </v:rect>
                            <v:shapetype id="_x0000_t112" coordsize="21600,21600" o:spt="112" path="m,l,21600r21600,l21600,xem2610,nfl2610,21600em18990,nfl18990,21600e">
                              <v:stroke joinstyle="miter"/>
                              <v:path o:extrusionok="f" gradientshapeok="t" o:connecttype="rect" textboxrect="2610,0,18990,21600"/>
                            </v:shapetype>
                            <v:shape id="Διάγραμμα ροής: Προκαθορισμένη διεργασία 63" o:spid="_x0000_s1161" type="#_x0000_t112" style="position:absolute;left:2657;top:40535;width:11093;height:58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" filled="f" strokecolor="#ffc000" strokeweight="2.25pt">
                              <v:textbox style="mso-next-textbox:#Διάγραμμα ροής: Προκαθορισμένη διεργασία 63">
                                <w:txbxContent>
                                  <w:p w14:paraId="71A6F824" w14:textId="77777777" w:rsidR="00AD1AA4" w:rsidRPr="00AD1AA4" w:rsidRDefault="00AD1AA4" w:rsidP="00AD1AA4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val="el-GR"/>
                                      </w:rPr>
                                    </w:pPr>
                                    <w:r w:rsidRPr="00AD1AA4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val="el-GR"/>
                                      </w:rPr>
                                      <w:t>ΔΙΑΔΙΚΑΣΙΑ 3.1</w:t>
                                    </w:r>
                                  </w:p>
                                </w:txbxContent>
                              </v:textbox>
                            </v:shape>
                            <v:group id="Ομάδα 66" o:spid="_x0000_s1162" style="position:absolute;left:409;width:12687;height:5873" coordorigin="28,1524" coordsize="12694,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">
                              <v:shape id="Διάγραμμα ροής: Έγγραφο 5" o:spid="_x0000_s1163" type="#_x0000_t114" style="position:absolute;left:2274;top:1524;width:10449;height:58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" strokecolor="#70ad47" strokeweight="1.5pt">
                                <v:textbox>
                                  <w:txbxContent>
                                    <w:p w14:paraId="340F0F40" w14:textId="77777777" w:rsidR="00AD1AA4" w:rsidRPr="009E552A" w:rsidRDefault="00AD1AA4" w:rsidP="00AD1AA4">
                                      <w:pPr>
                                        <w:spacing w:line="192" w:lineRule="auto"/>
                                        <w:jc w:val="center"/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</w:pPr>
                                      <w:r w:rsidRPr="009E552A"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  <w:t>ΕΞΑΜΗΝΙΑΙΑ ΑΝΑΦΟΡΑ</w:t>
                                      </w:r>
                                    </w:p>
                                  </w:txbxContent>
                                </v:textbox>
                              </v:shape>
                              <v:shape id="Ευθύγραμμο βέλος σύνδεσης 13" o:spid="_x0000_s1164" type="#_x0000_t32" style="position:absolute;left:1109;top:3339;width:0;height:2162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" strokecolor="#4472c4" strokeweight="1.5pt">
                                <v:stroke endarrow="block" joinstyle="miter"/>
                              </v:shape>
                            </v:group>
                            <v:group id="Ομάδα 67" o:spid="_x0000_s1165" style="position:absolute;left:477;top:16313;width:12632;height:5874" coordorigin="763,-546" coordsize="12636,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">
                              <v:shape id="Ευθύγραμμο βέλος σύνδεσης 13" o:spid="_x0000_s1166" type="#_x0000_t32" style="position:absolute;left:1844;top:1296;width:0;height:2161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" strokecolor="#4472c4" strokeweight="1.5pt">
                                <v:stroke endarrow="block" joinstyle="miter"/>
                              </v:shape>
                              <v:shape id="Διάγραμμα ροής: Έγγραφο 5" o:spid="_x0000_s1167" type="#_x0000_t114" style="position:absolute;left:2953;top:-546;width:10447;height:58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" strokecolor="#70ad47" strokeweight="1.5pt">
                                <v:textbox>
                                  <w:txbxContent>
                                    <w:p w14:paraId="748747AC" w14:textId="77777777" w:rsidR="00AD1AA4" w:rsidRPr="009E552A" w:rsidRDefault="00AD1AA4" w:rsidP="00AD1AA4">
                                      <w:pPr>
                                        <w:spacing w:line="192" w:lineRule="auto"/>
                                        <w:jc w:val="center"/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</w:pPr>
                                      <w:r w:rsidRPr="009E552A"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  <w:t xml:space="preserve">ΑΙΤΙΟΛΟΓΙΚΗ </w:t>
                                      </w:r>
                                      <w:r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  <w:t xml:space="preserve">ΕΤΗΣΙΑ </w:t>
                                      </w:r>
                                      <w:r w:rsidRPr="009E552A"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  <w:t>ΕΚΘΕΣΗ ΕΠΙΤΕΥΓΜΑΤΩΝ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rect id="Ορθογώνιο 3" o:spid="_x0000_s1168" style="position:absolute;left:2638;top:8040;width:10803;height:63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" strokecolor="#4472c4" strokeweight="1.5pt">
                              <v:textbox>
                                <w:txbxContent>
                                  <w:p w14:paraId="102EBF85" w14:textId="77777777" w:rsidR="00AD1AA4" w:rsidRPr="009E552A" w:rsidRDefault="00AD1AA4" w:rsidP="00AD1AA4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</w:pPr>
                                    <w:r w:rsidRPr="009E552A">
                                      <w:rPr>
                                        <w:rFonts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  <w:t>ΕΝΗΜΕΡΩΣΗ ΑΚΑΔΗΜΑΪΚΩΝ &amp; ΔΙΟΙΚΗΤΙΚΩΝ ΜΟΝΑΔΩΝ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shape id="Ευθύγραμμο βέλος σύνδεσης 13" o:spid="_x0000_s1169" type="#_x0000_t32" style="position:absolute;left:1530;top:9689;width:0;height:3060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" strokecolor="#4472c4" strokeweight="1.5pt">
                            <v:stroke endarrow="block" joinstyle="miter"/>
                          </v:shape>
                          <v:shape id="Ευθύγραμμο βέλος σύνδεσης 13" o:spid="_x0000_s1170" type="#_x0000_t32" style="position:absolute;left:1530;top:25862;width:0;height:3060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" strokecolor="#4472c4" strokeweight="1.5pt">
                            <v:stroke endarrow="block" joinstyle="miter"/>
                          </v:shape>
                        </v:group>
                        <v:group id="Ομάδα 58" o:spid="_x0000_s1171" style="position:absolute;width:16645;height:52959" coordsize="16645,5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shape id="_x0000_s1172" type="#_x0000_t202" style="position:absolute;left:12143;top:9290;width:4356;height:267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" filled="f" stroked="f">
                            <v:textbox style="mso-next-textbox:#_x0000_s1172">
                              <w:txbxContent>
                                <w:p w14:paraId="0524629F" w14:textId="77777777" w:rsidR="00AD1AA4" w:rsidRPr="00B950E1" w:rsidRDefault="00AD1AA4" w:rsidP="00AD1AA4">
                                  <w:pPr>
                                    <w:jc w:val="left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B950E1"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  <w:t>ΟΧΙ</w:t>
                                  </w:r>
                                </w:p>
                              </w:txbxContent>
                            </v:textbox>
                          </v:shape>
                          <v:group id="Ομάδα 57" o:spid="_x0000_s1173" style="position:absolute;width:16645;height:52959" coordsize="16645,5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  <v:group id="Ομάδα 36" o:spid="_x0000_s1174" style="position:absolute;width:13703;height:52959" coordsize="13707,5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<v:rect id="Ορθογώνιο 3" o:spid="_x0000_s1175" style="position:absolute;left:27;width:13680;height:64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" strokecolor="#4472c4" strokeweight="1.5pt">
                                <v:textbox>
                                  <w:txbxContent>
                                    <w:p w14:paraId="68E82077" w14:textId="77777777" w:rsidR="00AD1AA4" w:rsidRPr="009E552A" w:rsidRDefault="00AD1AA4" w:rsidP="00AD1AA4">
                                      <w:pPr>
                                        <w:spacing w:line="192" w:lineRule="auto"/>
                                        <w:jc w:val="center"/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</w:pPr>
                                      <w:r w:rsidRPr="009E552A"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  <w:t xml:space="preserve">ΜΣΣ: </w:t>
                                      </w:r>
                                      <w:r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  <w:t>ΠΡΑΓΜΑΤΟΠΟΙΗΣΗ ΕΞΑΜΗΝΙΑΙΟΥ ΕΛΕΓΧΟΥ</w:t>
                                      </w:r>
                                      <w:r w:rsidRPr="009E552A"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  <w:t xml:space="preserve"> ΣΤΟΧΟΘΕΣΙΑ</w:t>
                                      </w:r>
                                      <w:r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  <w:t>Σ</w:t>
                                      </w:r>
                                    </w:p>
                                  </w:txbxContent>
                                </v:textbox>
                              </v:rect>
                              <v:group id="Ομάδα 34" o:spid="_x0000_s1176" style="position:absolute;left:952;top:6572;width:12230;height:7659" coordsize="12230,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<v:group id="Ομάδα 9" o:spid="_x0000_s1177" style="position:absolute;top:1904;width:12230;height:5755" coordorigin="-44966,-23000" coordsize="16545,7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">
                                  <v:shape id="Πλαίσιο κειμένου 8" o:spid="_x0000_s1178" type="#_x0000_t202" style="position:absolute;left:-44518;top:-20582;width:16097;height:509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" filled="f" stroked="f" strokeweight="1.5pt">
                                    <v:textbox>
                                      <w:txbxContent>
                                        <w:p w14:paraId="25490696" w14:textId="77777777" w:rsidR="00AD1AA4" w:rsidRPr="009E552A" w:rsidRDefault="00AD1AA4" w:rsidP="00AD1AA4">
                                          <w:pPr>
                                            <w:spacing w:line="192" w:lineRule="auto"/>
                                            <w:jc w:val="center"/>
                                            <w:rPr>
                                              <w:rFonts w:cs="Calibri"/>
                                              <w:sz w:val="18"/>
                                              <w:szCs w:val="18"/>
                                              <w:lang w:val="el-GR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sz w:val="18"/>
                                              <w:szCs w:val="18"/>
                                              <w:lang w:val="el-GR"/>
                                            </w:rPr>
                                            <w:t>ΕΠΙΤΕΥΞΗ ΣΤΟΧΩΝ ΕΞΑΜΗΝΟΥ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Διάγραμμα ροής: Απόφαση 4" o:spid="_x0000_s1179" type="#_x0000_t110" style="position:absolute;left:-44966;top:-23000;width:16097;height:7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" filled="f" strokecolor="#5b9bd5" strokeweight="1.5pt"/>
                                </v:group>
                                <v:shape id="Ευθύγραμμο βέλος σύνδεσης 13" o:spid="_x0000_s1180" type="#_x0000_t32" style="position:absolute;left:6000;width:0;height: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" strokecolor="#4472c4" strokeweight="1.5pt">
                                  <v:stroke endarrow="block" joinstyle="miter"/>
                                </v:shape>
                              </v:group>
                              <v:group id="Ομάδα 27" o:spid="_x0000_s1181" style="position:absolute;top:14287;width:13677;height:8376" coordsize="1368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<v:rect id="Ορθογώνιο 3" o:spid="_x0000_s1182" style="position:absolute;top:1905;width:13680;height:64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" strokecolor="#4472c4" strokeweight="1.5pt">
                                  <v:textbox>
                                    <w:txbxContent>
                                      <w:p w14:paraId="5CDAA331" w14:textId="77777777" w:rsidR="00AD1AA4" w:rsidRPr="009E552A" w:rsidRDefault="00AD1AA4" w:rsidP="00AD1AA4">
                                        <w:pPr>
                                          <w:spacing w:line="192" w:lineRule="auto"/>
                                          <w:jc w:val="center"/>
                                          <w:rPr>
                                            <w:rFonts w:cs="Calibri"/>
                                            <w:sz w:val="18"/>
                                            <w:szCs w:val="18"/>
                                            <w:lang w:val="el-GR"/>
                                          </w:rPr>
                                        </w:pPr>
                                        <w:r w:rsidRPr="009E552A">
                                          <w:rPr>
                                            <w:rFonts w:cs="Calibri"/>
                                            <w:sz w:val="18"/>
                                            <w:szCs w:val="18"/>
                                            <w:lang w:val="el-GR"/>
                                          </w:rPr>
                                          <w:t>ΜΣΣ: ΠΡΑΓΜΑΤΟΠΟΙΗΣΗ ΕΤΗΣΙΟΥ ΕΛΕΓΧΟΥ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Ευθύγραμμο βέλος σύνδεσης 13" o:spid="_x0000_s1183" type="#_x0000_t32" style="position:absolute;left:6858;width:0;height:17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" strokecolor="#4472c4" strokeweight="1.5pt">
                                  <v:stroke endarrow="block" joinstyle="miter"/>
                                </v:shape>
                              </v:group>
                              <v:group id="Ομάδα 28" o:spid="_x0000_s1184" style="position:absolute;left:762;top:22764;width:12217;height:7665" coordsize="12228,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<v:shape id="Διάγραμμα ροής: Απόφαση 4" o:spid="_x0000_s1185" type="#_x0000_t110" style="position:absolute;top:1905;width:12228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" filled="f" strokecolor="#5b9bd5" strokeweight="1.5pt"/>
                                <v:shape id="Ευθύγραμμο βέλος σύνδεσης 13" o:spid="_x0000_s1186" type="#_x0000_t32" style="position:absolute;left:6095;width:0;height:17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" strokecolor="#4472c4" strokeweight="1.5pt">
                                  <v:stroke endarrow="block" joinstyle="miter"/>
                                </v:shape>
                              </v:group>
                              <v:group id="Ομάδα 31" o:spid="_x0000_s1187" style="position:absolute;top:30480;width:13677;height:8280" coordsize="13680,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<v:rect id="Ορθογώνιο 3" o:spid="_x0000_s1188" style="position:absolute;top:1809;width:13680;height:64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" strokecolor="#4472c4" strokeweight="1.5pt">
                                  <v:textbox>
                                    <w:txbxContent>
                                      <w:p w14:paraId="606EA57D" w14:textId="77777777" w:rsidR="00AD1AA4" w:rsidRPr="009E552A" w:rsidRDefault="00AD1AA4" w:rsidP="00AD1AA4">
                                        <w:pPr>
                                          <w:spacing w:line="192" w:lineRule="auto"/>
                                          <w:jc w:val="center"/>
                                          <w:rPr>
                                            <w:rFonts w:cs="Calibri"/>
                                            <w:sz w:val="18"/>
                                            <w:szCs w:val="18"/>
                                            <w:lang w:val="el-GR"/>
                                          </w:rPr>
                                        </w:pPr>
                                        <w:r w:rsidRPr="009E552A">
                                          <w:rPr>
                                            <w:rFonts w:cs="Calibri"/>
                                            <w:sz w:val="18"/>
                                            <w:szCs w:val="18"/>
                                            <w:lang w:val="el-GR"/>
                                          </w:rPr>
                                          <w:t>ΥΠΟΒΟΛΗ ΑΠΟΛΟΓΙΣΤΙΚΗΣ ΕΚΘΕΣΗΣ ΣΤΟ ΣΔ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Ευθύγραμμο βέλος σύνδεσης 13" o:spid="_x0000_s1189" type="#_x0000_t32" style="position:absolute;left:6858;width:0;height:17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" strokecolor="#4472c4" strokeweight="1.5pt">
                                  <v:stroke endarrow="block" joinstyle="miter"/>
                                </v:shape>
                              </v:group>
                              <v:group id="Ομάδα 35" o:spid="_x0000_s1190" style="position:absolute;left:762;top:38862;width:12236;height:14097" coordsize="12236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<v:shape id="Ευθύγραμμο βέλος σύνδεσης 13" o:spid="_x0000_s1191" type="#_x0000_t32" style="position:absolute;left:6096;top:7429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" strokecolor="#4472c4" strokeweight="1.5pt">
                                  <v:stroke endarrow="block" joinstyle="miter"/>
                                </v:shape>
                                <v:shape id="Διάγραμμα ροής: Εναλλακτική διεργασία 1" o:spid="_x0000_s1192" type="#_x0000_t176" style="position:absolute;left:1524;top:11239;width:9175;height:28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" fillcolor="#f7bda4" strokecolor="#ed7d31" strokeweight=".5pt">
                                  <v:fill color2="#f8a581" rotate="t" colors="0 #f7bda4;.5 #f5b195;1 #f8a581" focus="100%" type="gradient">
                                    <o:fill v:ext="view" type="gradientUnscaled"/>
                                  </v:fill>
                                  <v:textbox>
                                    <w:txbxContent>
                                      <w:p w14:paraId="2A7D32F9" w14:textId="77777777" w:rsidR="00AD1AA4" w:rsidRPr="009E552A" w:rsidRDefault="00AD1AA4" w:rsidP="00AD1AA4">
                                        <w:pPr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el-GR"/>
                                          </w:rPr>
                                        </w:pPr>
                                        <w:r w:rsidRPr="009E552A">
                                          <w:rPr>
                                            <w:rFonts w:cs="Calibri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el-GR"/>
                                          </w:rPr>
                                          <w:t>Τέλος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Ομάδα 61" o:spid="_x0000_s1193" style="position:absolute;top:1714;width:12236;height:5759" coordorigin="-2" coordsize="14511,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GHa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">
                                  <v:shape id="Πλαίσιο κειμένου 8" o:spid="_x0000_s1194" type="#_x0000_t202" style="position:absolute;left:-2;top:1587;width:14502;height:2989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" filled="f" stroked="f" strokeweight="1.5pt">
                                    <v:textbox>
                                      <w:txbxContent>
                                        <w:p w14:paraId="01BBF339" w14:textId="77777777" w:rsidR="00AD1AA4" w:rsidRPr="009E552A" w:rsidRDefault="00AD1AA4" w:rsidP="00AD1AA4">
                                          <w:pPr>
                                            <w:spacing w:line="192" w:lineRule="auto"/>
                                            <w:jc w:val="center"/>
                                            <w:rPr>
                                              <w:rFonts w:cs="Calibri"/>
                                              <w:sz w:val="18"/>
                                              <w:szCs w:val="18"/>
                                              <w:lang w:val="el-GR"/>
                                            </w:rPr>
                                          </w:pPr>
                                          <w:r w:rsidRPr="009E552A">
                                            <w:rPr>
                                              <w:rFonts w:cs="Calibri"/>
                                              <w:sz w:val="18"/>
                                              <w:szCs w:val="18"/>
                                              <w:lang w:val="el-GR"/>
                                            </w:rPr>
                                            <w:t>ΕΓΚΡΙΣΗ</w:t>
                                          </w:r>
                                          <w:r>
                                            <w:rPr>
                                              <w:rFonts w:cs="Calibri"/>
                                              <w:sz w:val="18"/>
                                              <w:szCs w:val="18"/>
                                              <w:lang w:val="el-GR"/>
                                            </w:rPr>
                                            <w:t xml:space="preserve"> ΑΠΟ ΣΔ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Διάγραμμα ροής: Απόφαση 4" o:spid="_x0000_s1195" type="#_x0000_t110" style="position:absolute;width:14508;height:5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" filled="f" strokecolor="#5b9bd5" strokeweight="1.5pt"/>
                                </v:group>
                                <v:shape id="Ευθύγραμμο βέλος σύνδεσης 13" o:spid="_x0000_s1196" type="#_x0000_t32" style="position:absolute;left:6096;width:0;height:17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" strokecolor="#4472c4" strokeweight="1.5pt">
                                  <v:stroke endarrow="block" joinstyle="miter"/>
                                </v:shape>
                              </v:group>
                            </v:group>
                            <v:group id="Ομάδα 56" o:spid="_x0000_s1197" style="position:absolute;left:1170;top:25676;width:15475;height:6840" coordsize="15475,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<v:shape id="_x0000_s1198" type="#_x0000_t202" style="position:absolute;left:5266;top:4242;width:3889;height:2597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" filled="f" stroked="f">
                                <v:textbox style="mso-next-textbox:#_x0000_s1198">
                                  <w:txbxContent>
                                    <w:p w14:paraId="059EE640" w14:textId="77777777" w:rsidR="00AD1AA4" w:rsidRPr="009E552A" w:rsidRDefault="00AD1AA4" w:rsidP="00AD1AA4">
                                      <w:pPr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</w:pPr>
                                      <w:r w:rsidRPr="009E552A"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  <w:t>ΝΑΙ</w:t>
                                      </w:r>
                                    </w:p>
                                    <w:p w14:paraId="3BF3E670" w14:textId="77777777" w:rsidR="00AD1AA4" w:rsidRDefault="00AD1AA4" w:rsidP="00AD1AA4"/>
                                  </w:txbxContent>
                                </v:textbox>
                              </v:shape>
                              <v:shape id="Πλαίσιο κειμένου 8" o:spid="_x0000_s1199" type="#_x0000_t202" style="position:absolute;top:365;width:11893;height:3438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" filled="f" stroked="f" strokeweight="1.5pt">
                                <v:textbox>
                                  <w:txbxContent>
                                    <w:p w14:paraId="1866BAE8" w14:textId="77777777" w:rsidR="00AD1AA4" w:rsidRPr="009E552A" w:rsidRDefault="00AD1AA4" w:rsidP="00AD1AA4">
                                      <w:pPr>
                                        <w:spacing w:line="192" w:lineRule="auto"/>
                                        <w:jc w:val="center"/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</w:pPr>
                                      <w:r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  <w:t>ΕΠΙΤΕΥΞΗ ΕΤΗΣΙΩΝ  ΣΤΟΧΩΝ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200" type="#_x0000_t202" style="position:absolute;left:11119;width:4356;height:267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          <v:textbox style="mso-next-textbox:#_x0000_s1200">
                                  <w:txbxContent>
                                    <w:p w14:paraId="4FD50913" w14:textId="77777777" w:rsidR="00AD1AA4" w:rsidRPr="00B950E1" w:rsidRDefault="00AD1AA4" w:rsidP="00AD1AA4">
                                      <w:pPr>
                                        <w:jc w:val="left"/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</w:pPr>
                                      <w:r w:rsidRPr="00B950E1">
                                        <w:rPr>
                                          <w:rFonts w:cs="Calibri"/>
                                          <w:sz w:val="18"/>
                                          <w:szCs w:val="18"/>
                                          <w:lang w:val="el-GR"/>
                                        </w:rPr>
                                        <w:t>ΟΧΙ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_x0000_s1201" type="#_x0000_t202" style="position:absolute;left:6437;top:13898;width:3888;height:2598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    <v:textbox style="mso-next-textbox:#_x0000_s1201">
                              <w:txbxContent>
                                <w:p w14:paraId="7331AEAC" w14:textId="77777777" w:rsidR="00AD1AA4" w:rsidRPr="009E552A" w:rsidRDefault="00AD1AA4" w:rsidP="00AD1AA4">
                                  <w:pPr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9E552A"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  <w:t>ΝΑΙ</w:t>
                                  </w:r>
                                </w:p>
                                <w:p w14:paraId="5406F797" w14:textId="77777777" w:rsidR="00AD1AA4" w:rsidRDefault="00AD1AA4" w:rsidP="00AD1AA4"/>
                              </w:txbxContent>
                            </v:textbox>
                          </v:shape>
                        </v:group>
                      </v:group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Γωνιώδης σύνδεση 60" o:spid="_x0000_s1202" type="#_x0000_t34" style="position:absolute;left:11382;top:46529;width:10095;height:4997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" adj="48" strokecolor="#4472c4" strokeweight="1.5pt">
                        <v:stroke endarrow="block"/>
                      </v:shape>
                    </v:group>
                  </v:group>
                  <v:group id="Ομάδα 644429059" o:spid="_x0000_s1203" style="position:absolute;left:10006;top:8626;width:33219;height:78115" coordsize="33218,7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">
                    <v:shape id="Γωνιώδης σύνδεση 63" o:spid="_x0000_s1204" type="#_x0000_t34" style="position:absolute;top:39;width:33175;height:7807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" adj="15316" strokecolor="#4472c4" strokeweight="1.5pt"/>
                    <v:shape id="Ευθύγραμμο βέλος σύνδεσης 644429056" o:spid="_x0000_s1205" type="#_x0000_t32" style="position:absolute;top:72714;width:0;height:5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" strokecolor="#4472c4" strokeweight="1.5pt">
                      <v:stroke endarrow="block" joinstyle="miter"/>
                    </v:shape>
                    <v:shape id="Ευθύγραμμο βέλος σύνδεσης 644429058" o:spid="_x0000_s1206" type="#_x0000_t32" style="position:absolute;left:33196;width:22;height:8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" strokecolor="#4472c4" strokeweight="1.5pt">
                      <v:stroke endarrow="block" joinstyle="miter"/>
                    </v:shape>
                  </v:group>
                </v:group>
                <v:shape id="Γωνιώδης σύνδεση 644429062" o:spid="_x0000_s1207" type="#_x0000_t34" style="position:absolute;left:2731;top:33429;width:565;height:31043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" adj="189149" strokecolor="#4472c4" strokeweight="1.5pt">
                  <v:stroke endarrow="block"/>
                </v:shape>
              </v:group>
              <v:line id="Ευθεία γραμμή σύνδεσης 644429064" o:spid="_x0000_s1208" style="position:absolute;flip:x y;visibility:visible;mso-wrap-style:square" from="0,49045" to="4369,49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" strokecolor="#4472c4" strokeweight="1.5pt">
                <v:stroke joinstyle="miter"/>
              </v:line>
            </v:group>
          </v:group>
        </w:pict>
      </w:r>
    </w:p>
    <w:p w14:paraId="3FCB8336" w14:textId="166CD241" w:rsidR="00731E5E" w:rsidRPr="00E03B9F" w:rsidRDefault="00731E5E" w:rsidP="00E03B9F">
      <w:pPr>
        <w:pStyle w:val="1"/>
        <w:numPr>
          <w:ilvl w:val="0"/>
          <w:numId w:val="0"/>
        </w:numPr>
        <w:spacing w:before="120" w:after="120" w:line="312" w:lineRule="auto"/>
        <w:ind w:left="357"/>
        <w:rPr>
          <w:rFonts w:cs="Arial"/>
          <w:szCs w:val="22"/>
          <w:lang w:val="el-GR"/>
        </w:rPr>
      </w:pPr>
    </w:p>
    <w:sectPr w:rsidR="00731E5E" w:rsidRPr="00E03B9F" w:rsidSect="00F73C0F">
      <w:pgSz w:w="11907" w:h="16840" w:code="9"/>
      <w:pgMar w:top="1440" w:right="1080" w:bottom="1440" w:left="1080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38646" w14:textId="77777777" w:rsidR="00E621F8" w:rsidRDefault="00E621F8">
      <w:r>
        <w:separator/>
      </w:r>
    </w:p>
  </w:endnote>
  <w:endnote w:type="continuationSeparator" w:id="0">
    <w:p w14:paraId="40D7413D" w14:textId="77777777" w:rsidR="00E621F8" w:rsidRDefault="00E6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17A7D" w14:textId="77777777" w:rsidR="005D78E0" w:rsidRDefault="005D78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F601" w14:textId="77777777" w:rsidR="000F66BB" w:rsidRDefault="000F66BB"/>
  <w:tbl>
    <w:tblPr>
      <w:tblW w:w="5083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761"/>
      <w:gridCol w:w="4367"/>
    </w:tblGrid>
    <w:tr w:rsidR="000F66BB" w14:paraId="3DBEE102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8D0F58" w14:textId="4DD90736" w:rsidR="000F66BB" w:rsidRPr="00D314F6" w:rsidRDefault="000F66BB" w:rsidP="005D78E0">
          <w:pPr>
            <w:pStyle w:val="a5"/>
            <w:tabs>
              <w:tab w:val="clear" w:pos="8640"/>
            </w:tabs>
            <w:spacing w:line="240" w:lineRule="auto"/>
            <w:rPr>
              <w:rFonts w:cs="Calibri"/>
              <w:b/>
              <w:sz w:val="18"/>
              <w:szCs w:val="18"/>
              <w:lang w:val="el-GR"/>
            </w:rPr>
          </w:pPr>
          <w:r w:rsidRPr="005D78E0">
            <w:rPr>
              <w:rFonts w:cs="Calibri"/>
              <w:b/>
              <w:sz w:val="18"/>
              <w:szCs w:val="18"/>
              <w:lang w:val="el-GR"/>
            </w:rPr>
            <w:t>Δ-3.2/1/</w:t>
          </w:r>
          <w:r w:rsidR="005D78E0">
            <w:rPr>
              <w:rFonts w:cs="Calibri"/>
              <w:b/>
              <w:sz w:val="18"/>
              <w:szCs w:val="18"/>
            </w:rPr>
            <w:t>10.10.</w:t>
          </w:r>
          <w:bookmarkStart w:id="18" w:name="_GoBack"/>
          <w:bookmarkEnd w:id="18"/>
          <w:r w:rsidRPr="005D78E0">
            <w:rPr>
              <w:rFonts w:cs="Calibri"/>
              <w:b/>
              <w:sz w:val="18"/>
              <w:szCs w:val="18"/>
              <w:lang w:val="el-GR"/>
            </w:rPr>
            <w:t>2024</w:t>
          </w:r>
        </w:p>
      </w:tc>
      <w:tc>
        <w:tcPr>
          <w:tcW w:w="2156" w:type="pct"/>
          <w:shd w:val="clear" w:color="auto" w:fill="auto"/>
        </w:tcPr>
        <w:p w14:paraId="1C929084" w14:textId="39DA4DCF" w:rsidR="000F66BB" w:rsidRPr="00D314F6" w:rsidRDefault="000F66BB" w:rsidP="000F48A8">
          <w:pPr>
            <w:pStyle w:val="a5"/>
            <w:spacing w:line="240" w:lineRule="auto"/>
            <w:jc w:val="right"/>
            <w:rPr>
              <w:rFonts w:cs="Calibri"/>
              <w:b/>
              <w:sz w:val="18"/>
              <w:szCs w:val="18"/>
              <w:lang w:val="el-GR"/>
            </w:rPr>
          </w:pPr>
          <w:r w:rsidRPr="00D314F6">
            <w:rPr>
              <w:rFonts w:cs="Calibri"/>
              <w:b/>
              <w:sz w:val="18"/>
              <w:szCs w:val="18"/>
              <w:lang w:val="el-GR"/>
            </w:rPr>
            <w:t xml:space="preserve">Σελίδα </w:t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fldChar w:fldCharType="begin"/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instrText xml:space="preserve"> PAGE </w:instrText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fldChar w:fldCharType="separate"/>
          </w:r>
          <w:r w:rsidR="005D78E0">
            <w:rPr>
              <w:rFonts w:cs="Calibri"/>
              <w:b/>
              <w:noProof/>
              <w:sz w:val="18"/>
              <w:szCs w:val="18"/>
              <w:lang w:val="el-GR"/>
            </w:rPr>
            <w:t>1</w:t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fldChar w:fldCharType="end"/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t>/</w:t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fldChar w:fldCharType="begin"/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instrText xml:space="preserve"> NUMPAGES </w:instrText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fldChar w:fldCharType="separate"/>
          </w:r>
          <w:r w:rsidR="005D78E0">
            <w:rPr>
              <w:rFonts w:cs="Calibri"/>
              <w:b/>
              <w:noProof/>
              <w:sz w:val="18"/>
              <w:szCs w:val="18"/>
              <w:lang w:val="el-GR"/>
            </w:rPr>
            <w:t>8</w:t>
          </w:r>
          <w:r w:rsidRPr="00D314F6">
            <w:rPr>
              <w:rFonts w:cs="Calibri"/>
              <w:b/>
              <w:sz w:val="18"/>
              <w:szCs w:val="18"/>
              <w:lang w:val="el-GR"/>
            </w:rPr>
            <w:fldChar w:fldCharType="end"/>
          </w:r>
        </w:p>
      </w:tc>
    </w:tr>
    <w:tr w:rsidR="000F66BB" w14:paraId="5D3DA387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10DABC" w14:textId="45D28C99" w:rsidR="000F66BB" w:rsidRPr="00406B9F" w:rsidRDefault="000F66BB" w:rsidP="00406B9F">
          <w:pPr>
            <w:pStyle w:val="a5"/>
            <w:spacing w:line="240" w:lineRule="auto"/>
            <w:ind w:right="-107"/>
            <w:rPr>
              <w:rFonts w:cs="Calibri"/>
              <w:b/>
              <w:sz w:val="18"/>
              <w:szCs w:val="18"/>
              <w:lang w:val="el-GR"/>
            </w:rPr>
          </w:pPr>
          <w:r w:rsidRPr="00603F87">
            <w:rPr>
              <w:rFonts w:cs="Calibri"/>
              <w:b/>
              <w:sz w:val="18"/>
              <w:szCs w:val="18"/>
              <w:lang w:val="el-GR"/>
            </w:rPr>
            <w:t xml:space="preserve">ΣΥΝΤΑΞΗ: </w:t>
          </w:r>
          <w:r>
            <w:rPr>
              <w:rFonts w:cs="Calibri"/>
              <w:b/>
              <w:sz w:val="18"/>
              <w:szCs w:val="18"/>
              <w:lang w:val="el-GR"/>
            </w:rPr>
            <w:t>ΜΟΔΙΠ</w:t>
          </w:r>
        </w:p>
      </w:tc>
      <w:tc>
        <w:tcPr>
          <w:tcW w:w="2156" w:type="pct"/>
          <w:shd w:val="clear" w:color="auto" w:fill="auto"/>
        </w:tcPr>
        <w:p w14:paraId="7FA44D7D" w14:textId="77777777" w:rsidR="000F66BB" w:rsidRPr="00D314F6" w:rsidRDefault="000F66BB" w:rsidP="000F48A8">
          <w:pPr>
            <w:pStyle w:val="a5"/>
            <w:spacing w:line="240" w:lineRule="auto"/>
            <w:jc w:val="right"/>
            <w:rPr>
              <w:rFonts w:cs="Calibri"/>
              <w:b/>
              <w:sz w:val="18"/>
              <w:szCs w:val="18"/>
              <w:lang w:val="el-GR"/>
            </w:rPr>
          </w:pPr>
        </w:p>
      </w:tc>
    </w:tr>
    <w:tr w:rsidR="000F66BB" w14:paraId="2B62B70E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15326654" w14:textId="5626513E" w:rsidR="000F66BB" w:rsidRPr="008A23C8" w:rsidRDefault="000F66BB" w:rsidP="002E7CC9">
          <w:pPr>
            <w:pStyle w:val="a5"/>
            <w:tabs>
              <w:tab w:val="clear" w:pos="8640"/>
            </w:tabs>
            <w:spacing w:line="240" w:lineRule="auto"/>
            <w:rPr>
              <w:rFonts w:cs="Calibri"/>
              <w:b/>
              <w:sz w:val="18"/>
              <w:szCs w:val="18"/>
              <w:lang w:val="el-GR"/>
            </w:rPr>
          </w:pPr>
          <w:r w:rsidRPr="00406B9F">
            <w:rPr>
              <w:rFonts w:cs="Calibri"/>
              <w:b/>
              <w:sz w:val="18"/>
              <w:szCs w:val="18"/>
            </w:rPr>
            <w:t xml:space="preserve">ΕΓΚΡΙΣΗ: </w:t>
          </w:r>
          <w:r>
            <w:rPr>
              <w:rFonts w:cs="Calibri"/>
              <w:b/>
              <w:sz w:val="18"/>
              <w:szCs w:val="18"/>
              <w:lang w:val="el-GR"/>
            </w:rPr>
            <w:t xml:space="preserve"> ΣΥΓΚΛΗΤΟΣ</w:t>
          </w:r>
        </w:p>
      </w:tc>
      <w:tc>
        <w:tcPr>
          <w:tcW w:w="2156" w:type="pct"/>
          <w:shd w:val="clear" w:color="auto" w:fill="auto"/>
        </w:tcPr>
        <w:p w14:paraId="498C6DF2" w14:textId="77777777" w:rsidR="000F66BB" w:rsidRPr="00D314F6" w:rsidRDefault="000F66BB" w:rsidP="000F48A8">
          <w:pPr>
            <w:pStyle w:val="a5"/>
            <w:spacing w:line="240" w:lineRule="auto"/>
            <w:jc w:val="right"/>
            <w:rPr>
              <w:rFonts w:cs="Calibri"/>
              <w:b/>
              <w:sz w:val="18"/>
              <w:szCs w:val="18"/>
              <w:lang w:val="el-GR"/>
            </w:rPr>
          </w:pPr>
        </w:p>
      </w:tc>
    </w:tr>
  </w:tbl>
  <w:p w14:paraId="5ECAE763" w14:textId="06F6BE12" w:rsidR="000F66BB" w:rsidRPr="00613E02" w:rsidRDefault="000F66BB" w:rsidP="00077B6C">
    <w:pPr>
      <w:pStyle w:val="a5"/>
      <w:spacing w:line="240" w:lineRule="auto"/>
      <w:rPr>
        <w:rFonts w:cs="Calibri"/>
        <w:b/>
        <w:bCs/>
        <w:color w:val="FF0000"/>
        <w:szCs w:val="22"/>
        <w:lang w:val="el-GR"/>
      </w:rPr>
    </w:pPr>
    <w:r w:rsidRPr="00613E02">
      <w:rPr>
        <w:rFonts w:cs="Calibri"/>
        <w:b/>
        <w:bCs/>
        <w:color w:val="FF0000"/>
        <w:szCs w:val="22"/>
        <w:lang w:val="el-GR"/>
      </w:rPr>
      <w:t>ΕΛΕΓΧΟΜΕΝΟ ΕΓΓΡΑΦΟ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AB7B" w14:textId="77777777" w:rsidR="005D78E0" w:rsidRDefault="005D78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15DDA" w14:textId="77777777" w:rsidR="00E621F8" w:rsidRDefault="00E621F8">
      <w:r>
        <w:separator/>
      </w:r>
    </w:p>
  </w:footnote>
  <w:footnote w:type="continuationSeparator" w:id="0">
    <w:p w14:paraId="6A828302" w14:textId="77777777" w:rsidR="00E621F8" w:rsidRDefault="00E6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32A2C" w14:textId="77777777" w:rsidR="005D78E0" w:rsidRDefault="005D78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92" w:type="pct"/>
      <w:tblInd w:w="10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267"/>
      <w:gridCol w:w="5104"/>
      <w:gridCol w:w="2377"/>
    </w:tblGrid>
    <w:tr w:rsidR="000F66BB" w14:paraId="00636B33" w14:textId="77777777" w:rsidTr="00E05EEA">
      <w:trPr>
        <w:trHeight w:val="788"/>
      </w:trPr>
      <w:tc>
        <w:tcPr>
          <w:tcW w:w="1163" w:type="pct"/>
          <w:shd w:val="clear" w:color="auto" w:fill="auto"/>
          <w:hideMark/>
        </w:tcPr>
        <w:p w14:paraId="469FB825" w14:textId="1534B017" w:rsidR="000F66BB" w:rsidRDefault="005D78E0" w:rsidP="00E05EEA">
          <w:pPr>
            <w:spacing w:line="240" w:lineRule="auto"/>
            <w:rPr>
              <w:szCs w:val="22"/>
              <w:lang w:val="el-GR"/>
            </w:rPr>
          </w:pPr>
          <w:r>
            <w:rPr>
              <w:noProof/>
              <w:szCs w:val="22"/>
              <w:lang w:val="el-GR"/>
            </w:rPr>
            <w:pict w14:anchorId="708C76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i1025" type="#_x0000_t75" alt="Εικόνα που περιέχει κείμενο, γραμματοσειρά, γραφιστική, γραφικά&#10;&#10;Περιγραφή που δημιουργήθηκε αυτόματα" style="width:87.75pt;height:49.5pt;visibility:visible;mso-wrap-style:square">
                <v:imagedata r:id="rId1" o:title="Εικόνα που περιέχει κείμενο, γραμματοσειρά, γραφιστική, γραφικά&#10;&#10;Περιγραφή που δημιουργήθηκε αυτόματα"/>
              </v:shape>
            </w:pict>
          </w:r>
        </w:p>
      </w:tc>
      <w:tc>
        <w:tcPr>
          <w:tcW w:w="2618" w:type="pct"/>
        </w:tcPr>
        <w:p w14:paraId="5F904996" w14:textId="6BF4B21E" w:rsidR="000F66BB" w:rsidRDefault="000F66BB" w:rsidP="003E109A">
          <w:pPr>
            <w:spacing w:line="240" w:lineRule="auto"/>
            <w:jc w:val="center"/>
            <w:rPr>
              <w:rFonts w:cs="Calibri"/>
              <w:b/>
              <w:bCs/>
              <w:sz w:val="24"/>
              <w:lang w:val="el-GR"/>
            </w:rPr>
          </w:pPr>
          <w:r>
            <w:rPr>
              <w:rFonts w:cs="Calibri"/>
              <w:b/>
              <w:bCs/>
              <w:sz w:val="24"/>
              <w:lang w:val="el-GR"/>
            </w:rPr>
            <w:t xml:space="preserve">Δ-3.2 </w:t>
          </w:r>
        </w:p>
        <w:p w14:paraId="446AB1CE" w14:textId="3B67A770" w:rsidR="000F66BB" w:rsidRDefault="000F66BB" w:rsidP="00460330">
          <w:pPr>
            <w:spacing w:line="240" w:lineRule="auto"/>
            <w:jc w:val="center"/>
            <w:rPr>
              <w:rFonts w:cs="Calibri"/>
              <w:b/>
              <w:bCs/>
              <w:sz w:val="24"/>
              <w:lang w:val="el-GR"/>
            </w:rPr>
          </w:pPr>
          <w:r>
            <w:rPr>
              <w:rFonts w:cs="Calibri"/>
              <w:b/>
              <w:bCs/>
              <w:sz w:val="24"/>
              <w:lang w:val="el-GR"/>
            </w:rPr>
            <w:t>ΚΑΤΑΡΤΙΣΗ ΕΤΗΣΙΑΣ ΣΤΟΧΟΘΕΣΙΑΣ</w:t>
          </w:r>
        </w:p>
      </w:tc>
      <w:tc>
        <w:tcPr>
          <w:tcW w:w="1219" w:type="pct"/>
          <w:vAlign w:val="center"/>
        </w:tcPr>
        <w:p w14:paraId="4C33F5A4" w14:textId="33240F57" w:rsidR="000F66BB" w:rsidRPr="00D314F6" w:rsidRDefault="00E621F8" w:rsidP="00E05EEA">
          <w:pPr>
            <w:spacing w:line="240" w:lineRule="auto"/>
            <w:jc w:val="right"/>
            <w:rPr>
              <w:b/>
              <w:lang w:val="el-GR"/>
            </w:rPr>
          </w:pPr>
          <w:r>
            <w:rPr>
              <w:b/>
              <w:noProof/>
              <w:lang w:val="el-GR"/>
            </w:rPr>
            <w:pict w14:anchorId="051A6266">
              <v:shape id="Εικόνα 2" o:spid="_x0000_i1026" type="#_x0000_t75" alt="Εικόνα που περιέχει στιγμιότυπο οθόνης, πολυχρωμία&#10;&#10;Περιγραφή που δημιουργήθηκε αυτόματα" style="width:106.5pt;height:42pt;visibility:visible;mso-wrap-style:square">
                <v:imagedata r:id="rId2" o:title="Εικόνα που περιέχει στιγμιότυπο οθόνης, πολυχρωμία&#10;&#10;Περιγραφή που δημιουργήθηκε αυτόματα" croptop="14975f" cropbottom="16439f" cropleft="7958f" cropright="7512f"/>
              </v:shape>
            </w:pict>
          </w:r>
        </w:p>
      </w:tc>
    </w:tr>
  </w:tbl>
  <w:p w14:paraId="001F3166" w14:textId="23AC360B" w:rsidR="000F66BB" w:rsidRPr="00613E02" w:rsidRDefault="000F66BB" w:rsidP="002E19E3">
    <w:pPr>
      <w:pStyle w:val="a4"/>
      <w:jc w:val="right"/>
      <w:rPr>
        <w:rFonts w:cs="Calibri"/>
        <w:b/>
        <w:bCs/>
        <w:color w:val="FF0000"/>
        <w:szCs w:val="22"/>
        <w:lang w:val="el-GR"/>
      </w:rPr>
    </w:pPr>
    <w:r w:rsidRPr="00613E02">
      <w:rPr>
        <w:rFonts w:cs="Calibri"/>
        <w:b/>
        <w:bCs/>
        <w:color w:val="FF0000"/>
        <w:szCs w:val="22"/>
        <w:lang w:val="el-GR"/>
      </w:rPr>
      <w:t>ΕΛΕΓΧΟΜΕΝΟ ΕΓΓΡΑΦΟ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973F0" w14:textId="77777777" w:rsidR="005D78E0" w:rsidRDefault="005D78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25C7"/>
    <w:multiLevelType w:val="singleLevel"/>
    <w:tmpl w:val="0654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AFC7305"/>
    <w:multiLevelType w:val="hybridMultilevel"/>
    <w:tmpl w:val="362225BA"/>
    <w:lvl w:ilvl="0" w:tplc="9CFA9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E5977"/>
    <w:multiLevelType w:val="hybridMultilevel"/>
    <w:tmpl w:val="02387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1CEA"/>
    <w:multiLevelType w:val="hybridMultilevel"/>
    <w:tmpl w:val="D22210F6"/>
    <w:lvl w:ilvl="0" w:tplc="089805E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200D40F6"/>
    <w:multiLevelType w:val="hybridMultilevel"/>
    <w:tmpl w:val="CB98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755B2"/>
    <w:multiLevelType w:val="multilevel"/>
    <w:tmpl w:val="25B02C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373B02"/>
    <w:multiLevelType w:val="hybridMultilevel"/>
    <w:tmpl w:val="103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776CF"/>
    <w:multiLevelType w:val="hybridMultilevel"/>
    <w:tmpl w:val="711CA894"/>
    <w:lvl w:ilvl="0" w:tplc="4314E3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318FB"/>
    <w:multiLevelType w:val="multilevel"/>
    <w:tmpl w:val="2280FE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CE63DF"/>
    <w:multiLevelType w:val="hybridMultilevel"/>
    <w:tmpl w:val="B7C23946"/>
    <w:lvl w:ilvl="0" w:tplc="44526D9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863D87"/>
    <w:multiLevelType w:val="multilevel"/>
    <w:tmpl w:val="356E04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2303267"/>
    <w:multiLevelType w:val="hybridMultilevel"/>
    <w:tmpl w:val="79820EB4"/>
    <w:lvl w:ilvl="0" w:tplc="DD64CA4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A13F7C"/>
    <w:multiLevelType w:val="hybridMultilevel"/>
    <w:tmpl w:val="7CBEF31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3F713F"/>
    <w:multiLevelType w:val="multilevel"/>
    <w:tmpl w:val="851262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D01184"/>
    <w:multiLevelType w:val="multilevel"/>
    <w:tmpl w:val="420C5BE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4E1FF6"/>
    <w:multiLevelType w:val="hybridMultilevel"/>
    <w:tmpl w:val="C53AFB5A"/>
    <w:lvl w:ilvl="0" w:tplc="4314E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632B6C"/>
    <w:multiLevelType w:val="hybridMultilevel"/>
    <w:tmpl w:val="226028E4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6952D7B"/>
    <w:multiLevelType w:val="hybridMultilevel"/>
    <w:tmpl w:val="E5A6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80C3F"/>
    <w:multiLevelType w:val="hybridMultilevel"/>
    <w:tmpl w:val="10F029BA"/>
    <w:lvl w:ilvl="0" w:tplc="3ED83BE4">
      <w:start w:val="1"/>
      <w:numFmt w:val="decimal"/>
      <w:pStyle w:val="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E14AD"/>
    <w:multiLevelType w:val="multilevel"/>
    <w:tmpl w:val="D1D6AF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59A60E1"/>
    <w:multiLevelType w:val="hybridMultilevel"/>
    <w:tmpl w:val="A976B272"/>
    <w:lvl w:ilvl="0" w:tplc="4314E3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16572"/>
    <w:multiLevelType w:val="multilevel"/>
    <w:tmpl w:val="31B66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8D60899"/>
    <w:multiLevelType w:val="hybridMultilevel"/>
    <w:tmpl w:val="EE98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8"/>
  </w:num>
  <w:num w:numId="5">
    <w:abstractNumId w:val="13"/>
  </w:num>
  <w:num w:numId="6">
    <w:abstractNumId w:val="19"/>
  </w:num>
  <w:num w:numId="7">
    <w:abstractNumId w:val="10"/>
  </w:num>
  <w:num w:numId="8">
    <w:abstractNumId w:val="11"/>
  </w:num>
  <w:num w:numId="9">
    <w:abstractNumId w:val="9"/>
  </w:num>
  <w:num w:numId="10">
    <w:abstractNumId w:val="12"/>
  </w:num>
  <w:num w:numId="11">
    <w:abstractNumId w:val="6"/>
  </w:num>
  <w:num w:numId="12">
    <w:abstractNumId w:val="17"/>
  </w:num>
  <w:num w:numId="13">
    <w:abstractNumId w:val="4"/>
  </w:num>
  <w:num w:numId="14">
    <w:abstractNumId w:val="3"/>
  </w:num>
  <w:num w:numId="15">
    <w:abstractNumId w:val="16"/>
  </w:num>
  <w:num w:numId="16">
    <w:abstractNumId w:val="21"/>
  </w:num>
  <w:num w:numId="17">
    <w:abstractNumId w:val="1"/>
  </w:num>
  <w:num w:numId="18">
    <w:abstractNumId w:val="18"/>
  </w:num>
  <w:num w:numId="19">
    <w:abstractNumId w:val="20"/>
  </w:num>
  <w:num w:numId="20">
    <w:abstractNumId w:val="15"/>
  </w:num>
  <w:num w:numId="21">
    <w:abstractNumId w:val="7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E30"/>
    <w:rsid w:val="00006B40"/>
    <w:rsid w:val="00010AA8"/>
    <w:rsid w:val="0001619F"/>
    <w:rsid w:val="00032E72"/>
    <w:rsid w:val="00063411"/>
    <w:rsid w:val="00077B6C"/>
    <w:rsid w:val="00081021"/>
    <w:rsid w:val="000817EE"/>
    <w:rsid w:val="000853E4"/>
    <w:rsid w:val="0008590B"/>
    <w:rsid w:val="0008693D"/>
    <w:rsid w:val="000A6CCF"/>
    <w:rsid w:val="000B1E1F"/>
    <w:rsid w:val="000C2A0E"/>
    <w:rsid w:val="000C37BC"/>
    <w:rsid w:val="000C7660"/>
    <w:rsid w:val="000D05E0"/>
    <w:rsid w:val="000D082D"/>
    <w:rsid w:val="000F2FB8"/>
    <w:rsid w:val="000F48A8"/>
    <w:rsid w:val="000F66BB"/>
    <w:rsid w:val="000F764B"/>
    <w:rsid w:val="001005B5"/>
    <w:rsid w:val="001057EF"/>
    <w:rsid w:val="00111D4F"/>
    <w:rsid w:val="00113B57"/>
    <w:rsid w:val="00131DF9"/>
    <w:rsid w:val="00145F73"/>
    <w:rsid w:val="00151642"/>
    <w:rsid w:val="00154A48"/>
    <w:rsid w:val="001756E9"/>
    <w:rsid w:val="00187094"/>
    <w:rsid w:val="00194702"/>
    <w:rsid w:val="00197C13"/>
    <w:rsid w:val="001B0B63"/>
    <w:rsid w:val="001B61DD"/>
    <w:rsid w:val="001D6E79"/>
    <w:rsid w:val="001E1CE8"/>
    <w:rsid w:val="002102F8"/>
    <w:rsid w:val="00214DA5"/>
    <w:rsid w:val="00216178"/>
    <w:rsid w:val="00221FDF"/>
    <w:rsid w:val="002476B6"/>
    <w:rsid w:val="002511AA"/>
    <w:rsid w:val="00267B86"/>
    <w:rsid w:val="00272F7F"/>
    <w:rsid w:val="002732EB"/>
    <w:rsid w:val="0028491F"/>
    <w:rsid w:val="00291644"/>
    <w:rsid w:val="00293A11"/>
    <w:rsid w:val="002B0AFF"/>
    <w:rsid w:val="002B15BC"/>
    <w:rsid w:val="002B3E0B"/>
    <w:rsid w:val="002E19E3"/>
    <w:rsid w:val="002E7CC9"/>
    <w:rsid w:val="002F140A"/>
    <w:rsid w:val="003039C6"/>
    <w:rsid w:val="003203E4"/>
    <w:rsid w:val="00335A91"/>
    <w:rsid w:val="00341B0F"/>
    <w:rsid w:val="00346148"/>
    <w:rsid w:val="00346471"/>
    <w:rsid w:val="00367E01"/>
    <w:rsid w:val="00383017"/>
    <w:rsid w:val="003861B8"/>
    <w:rsid w:val="00397B35"/>
    <w:rsid w:val="003D6C2F"/>
    <w:rsid w:val="003D7C9B"/>
    <w:rsid w:val="003E003A"/>
    <w:rsid w:val="003E109A"/>
    <w:rsid w:val="003E5650"/>
    <w:rsid w:val="00400DA2"/>
    <w:rsid w:val="00406B9F"/>
    <w:rsid w:val="00407F4C"/>
    <w:rsid w:val="0041330A"/>
    <w:rsid w:val="0042154F"/>
    <w:rsid w:val="004223B6"/>
    <w:rsid w:val="0042617A"/>
    <w:rsid w:val="0042798C"/>
    <w:rsid w:val="00431C43"/>
    <w:rsid w:val="00443A4D"/>
    <w:rsid w:val="00447493"/>
    <w:rsid w:val="00460330"/>
    <w:rsid w:val="00473252"/>
    <w:rsid w:val="00497CA4"/>
    <w:rsid w:val="004A0057"/>
    <w:rsid w:val="004A5C5B"/>
    <w:rsid w:val="004C1BD6"/>
    <w:rsid w:val="004D325A"/>
    <w:rsid w:val="004E52D7"/>
    <w:rsid w:val="004F743C"/>
    <w:rsid w:val="00515252"/>
    <w:rsid w:val="005230D9"/>
    <w:rsid w:val="005232CE"/>
    <w:rsid w:val="00524D06"/>
    <w:rsid w:val="00524EB1"/>
    <w:rsid w:val="005333D3"/>
    <w:rsid w:val="00534648"/>
    <w:rsid w:val="005571A4"/>
    <w:rsid w:val="00562079"/>
    <w:rsid w:val="0056368C"/>
    <w:rsid w:val="00570272"/>
    <w:rsid w:val="00593FC6"/>
    <w:rsid w:val="005A5ED6"/>
    <w:rsid w:val="005B0B48"/>
    <w:rsid w:val="005B1C09"/>
    <w:rsid w:val="005C3B63"/>
    <w:rsid w:val="005C51A2"/>
    <w:rsid w:val="005D3B5C"/>
    <w:rsid w:val="005D78E0"/>
    <w:rsid w:val="005E5967"/>
    <w:rsid w:val="005F1509"/>
    <w:rsid w:val="005F7308"/>
    <w:rsid w:val="00600A56"/>
    <w:rsid w:val="00603F87"/>
    <w:rsid w:val="00613E02"/>
    <w:rsid w:val="00626323"/>
    <w:rsid w:val="00632604"/>
    <w:rsid w:val="0063316F"/>
    <w:rsid w:val="0064179D"/>
    <w:rsid w:val="00645A4A"/>
    <w:rsid w:val="00650E08"/>
    <w:rsid w:val="00663936"/>
    <w:rsid w:val="00673621"/>
    <w:rsid w:val="00674356"/>
    <w:rsid w:val="006752F8"/>
    <w:rsid w:val="006863F6"/>
    <w:rsid w:val="00686C10"/>
    <w:rsid w:val="006A35F2"/>
    <w:rsid w:val="006B4C9B"/>
    <w:rsid w:val="006C754B"/>
    <w:rsid w:val="006F008E"/>
    <w:rsid w:val="006F1AC2"/>
    <w:rsid w:val="006F2A0C"/>
    <w:rsid w:val="006F2F72"/>
    <w:rsid w:val="006F721B"/>
    <w:rsid w:val="00722BB8"/>
    <w:rsid w:val="0072588D"/>
    <w:rsid w:val="00730B02"/>
    <w:rsid w:val="00731E5E"/>
    <w:rsid w:val="00734508"/>
    <w:rsid w:val="007423AB"/>
    <w:rsid w:val="0074355C"/>
    <w:rsid w:val="00747427"/>
    <w:rsid w:val="00757417"/>
    <w:rsid w:val="007650C1"/>
    <w:rsid w:val="00771459"/>
    <w:rsid w:val="007752F7"/>
    <w:rsid w:val="00780C09"/>
    <w:rsid w:val="0079473F"/>
    <w:rsid w:val="007A456D"/>
    <w:rsid w:val="007C4401"/>
    <w:rsid w:val="007C4927"/>
    <w:rsid w:val="007E4823"/>
    <w:rsid w:val="007F4992"/>
    <w:rsid w:val="008108A8"/>
    <w:rsid w:val="00823751"/>
    <w:rsid w:val="00832289"/>
    <w:rsid w:val="0084106B"/>
    <w:rsid w:val="00852A48"/>
    <w:rsid w:val="00853777"/>
    <w:rsid w:val="00856977"/>
    <w:rsid w:val="0088205C"/>
    <w:rsid w:val="00885E46"/>
    <w:rsid w:val="008A23C8"/>
    <w:rsid w:val="008A2FE4"/>
    <w:rsid w:val="008B421D"/>
    <w:rsid w:val="008C2B3A"/>
    <w:rsid w:val="008D3BA8"/>
    <w:rsid w:val="008D4FE9"/>
    <w:rsid w:val="008D6CB0"/>
    <w:rsid w:val="008E0066"/>
    <w:rsid w:val="008E0134"/>
    <w:rsid w:val="008E06F3"/>
    <w:rsid w:val="008E2AF9"/>
    <w:rsid w:val="008F7F36"/>
    <w:rsid w:val="00902B7B"/>
    <w:rsid w:val="00913EF7"/>
    <w:rsid w:val="009324C4"/>
    <w:rsid w:val="0093427B"/>
    <w:rsid w:val="00942B02"/>
    <w:rsid w:val="009455C9"/>
    <w:rsid w:val="009515AB"/>
    <w:rsid w:val="009619D9"/>
    <w:rsid w:val="00963464"/>
    <w:rsid w:val="009658A3"/>
    <w:rsid w:val="00967CF7"/>
    <w:rsid w:val="00973A38"/>
    <w:rsid w:val="00982F35"/>
    <w:rsid w:val="00991AD0"/>
    <w:rsid w:val="00997FCB"/>
    <w:rsid w:val="009A1036"/>
    <w:rsid w:val="009B3BAE"/>
    <w:rsid w:val="009B7C33"/>
    <w:rsid w:val="009D7D62"/>
    <w:rsid w:val="00A23E30"/>
    <w:rsid w:val="00A37C7E"/>
    <w:rsid w:val="00A41B37"/>
    <w:rsid w:val="00A506D3"/>
    <w:rsid w:val="00A54CE4"/>
    <w:rsid w:val="00A55DAC"/>
    <w:rsid w:val="00A5734C"/>
    <w:rsid w:val="00A6794F"/>
    <w:rsid w:val="00A82BE0"/>
    <w:rsid w:val="00AA48B5"/>
    <w:rsid w:val="00AC08FF"/>
    <w:rsid w:val="00AC1922"/>
    <w:rsid w:val="00AC707F"/>
    <w:rsid w:val="00AC73B0"/>
    <w:rsid w:val="00AD1AA4"/>
    <w:rsid w:val="00AE7E24"/>
    <w:rsid w:val="00AF7D0E"/>
    <w:rsid w:val="00B13876"/>
    <w:rsid w:val="00B14994"/>
    <w:rsid w:val="00B32E12"/>
    <w:rsid w:val="00B436CE"/>
    <w:rsid w:val="00B4374E"/>
    <w:rsid w:val="00B465F3"/>
    <w:rsid w:val="00B547A7"/>
    <w:rsid w:val="00B54D48"/>
    <w:rsid w:val="00B6017C"/>
    <w:rsid w:val="00B6491C"/>
    <w:rsid w:val="00B6629E"/>
    <w:rsid w:val="00B82B3D"/>
    <w:rsid w:val="00B842A2"/>
    <w:rsid w:val="00B9215C"/>
    <w:rsid w:val="00BA17E2"/>
    <w:rsid w:val="00BC3308"/>
    <w:rsid w:val="00BC74F3"/>
    <w:rsid w:val="00BD0B46"/>
    <w:rsid w:val="00C05A37"/>
    <w:rsid w:val="00C12A94"/>
    <w:rsid w:val="00C13F28"/>
    <w:rsid w:val="00C16A5C"/>
    <w:rsid w:val="00C25521"/>
    <w:rsid w:val="00C26C5D"/>
    <w:rsid w:val="00C40DFE"/>
    <w:rsid w:val="00C432E7"/>
    <w:rsid w:val="00C869FD"/>
    <w:rsid w:val="00C91B48"/>
    <w:rsid w:val="00C925C2"/>
    <w:rsid w:val="00CA09BC"/>
    <w:rsid w:val="00CA4F2F"/>
    <w:rsid w:val="00CB0F05"/>
    <w:rsid w:val="00CB35C0"/>
    <w:rsid w:val="00CB45C5"/>
    <w:rsid w:val="00CC673E"/>
    <w:rsid w:val="00CE23CF"/>
    <w:rsid w:val="00CE45AE"/>
    <w:rsid w:val="00D13BC7"/>
    <w:rsid w:val="00D229B5"/>
    <w:rsid w:val="00D314F6"/>
    <w:rsid w:val="00D36E71"/>
    <w:rsid w:val="00D42942"/>
    <w:rsid w:val="00D50C8C"/>
    <w:rsid w:val="00D62534"/>
    <w:rsid w:val="00D74A5A"/>
    <w:rsid w:val="00D90C4E"/>
    <w:rsid w:val="00DD3E04"/>
    <w:rsid w:val="00DD440E"/>
    <w:rsid w:val="00DE2B37"/>
    <w:rsid w:val="00DE3AEC"/>
    <w:rsid w:val="00E03B9F"/>
    <w:rsid w:val="00E05EEA"/>
    <w:rsid w:val="00E12164"/>
    <w:rsid w:val="00E1652B"/>
    <w:rsid w:val="00E2267E"/>
    <w:rsid w:val="00E23C15"/>
    <w:rsid w:val="00E3379A"/>
    <w:rsid w:val="00E47401"/>
    <w:rsid w:val="00E54474"/>
    <w:rsid w:val="00E56A49"/>
    <w:rsid w:val="00E610E5"/>
    <w:rsid w:val="00E621F8"/>
    <w:rsid w:val="00E62959"/>
    <w:rsid w:val="00E90887"/>
    <w:rsid w:val="00E94625"/>
    <w:rsid w:val="00E977BC"/>
    <w:rsid w:val="00ED0AAE"/>
    <w:rsid w:val="00ED5A6B"/>
    <w:rsid w:val="00EE16F1"/>
    <w:rsid w:val="00F00960"/>
    <w:rsid w:val="00F14188"/>
    <w:rsid w:val="00F172B0"/>
    <w:rsid w:val="00F17EC1"/>
    <w:rsid w:val="00F22B6C"/>
    <w:rsid w:val="00F22FDA"/>
    <w:rsid w:val="00F3107B"/>
    <w:rsid w:val="00F51741"/>
    <w:rsid w:val="00F533F7"/>
    <w:rsid w:val="00F60ECE"/>
    <w:rsid w:val="00F66D3F"/>
    <w:rsid w:val="00F72A89"/>
    <w:rsid w:val="00F73C0F"/>
    <w:rsid w:val="00F74DEA"/>
    <w:rsid w:val="00F759E2"/>
    <w:rsid w:val="00F91973"/>
    <w:rsid w:val="00F92A01"/>
    <w:rsid w:val="00F96E50"/>
    <w:rsid w:val="00F96ED6"/>
    <w:rsid w:val="00FA28B0"/>
    <w:rsid w:val="00FB4305"/>
    <w:rsid w:val="00FC1584"/>
    <w:rsid w:val="00FD0107"/>
    <w:rsid w:val="00FD251F"/>
    <w:rsid w:val="00FD4CD8"/>
    <w:rsid w:val="00FD6D8E"/>
    <w:rsid w:val="00FD7E80"/>
    <w:rsid w:val="00FE6AA5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Ευθύγραμμο βέλος σύνδεσης 1"/>
        <o:r id="V:Rule2" type="connector" idref="#Ευθύγραμμο βέλος σύνδεσης 1"/>
        <o:r id="V:Rule3" type="connector" idref="#Ευθύγραμμο βέλος σύνδεσης 13"/>
        <o:r id="V:Rule4" type="connector" idref="#Ευθύγραμμο βέλος σύνδεσης 13"/>
        <o:r id="V:Rule5" type="connector" idref="#Ευθύγραμμο βέλος σύνδεσης 13"/>
        <o:r id="V:Rule6" type="connector" idref="#Ευθύγραμμο βέλος σύνδεσης 13"/>
        <o:r id="V:Rule7" type="connector" idref="#Ευθύγραμμο βέλος σύνδεσης 13"/>
        <o:r id="V:Rule8" type="connector" idref="#Ευθύγραμμο βέλος σύνδεσης 13"/>
        <o:r id="V:Rule9" type="connector" idref="#Ευθύγραμμο βέλος σύνδεσης 13"/>
        <o:r id="V:Rule10" type="connector" idref="#Ευθύγραμμο βέλος σύνδεσης 13"/>
        <o:r id="V:Rule11" type="connector" idref="#Ευθύγραμμο βέλος σύνδεσης 13"/>
        <o:r id="V:Rule12" type="connector" idref="#Ευθύγραμμο βέλος σύνδεσης 13"/>
        <o:r id="V:Rule13" type="connector" idref="#Ευθύγραμμο βέλος σύνδεσης 13"/>
        <o:r id="V:Rule14" type="connector" idref="#Ευθύγραμμο βέλος σύνδεσης 13"/>
        <o:r id="V:Rule15" type="connector" idref="#Ευθύγραμμο βέλος σύνδεσης 13"/>
        <o:r id="V:Rule16" type="connector" idref="#Ευθύγραμμο βέλος σύνδεσης 13"/>
        <o:r id="V:Rule17" type="connector" idref="#Ευθύγραμμο βέλος σύνδεσης 13"/>
        <o:r id="V:Rule18" type="connector" idref="#Ευθύγραμμο βέλος σύνδεσης 13"/>
        <o:r id="V:Rule19" type="connector" idref="#Ευθύγραμμο βέλος σύνδεσης 13"/>
        <o:r id="V:Rule20" type="connector" idref="#Ευθύγραμμο βέλος σύνδεσης 13"/>
        <o:r id="V:Rule21" type="connector" idref="#Ευθύγραμμο βέλος σύνδεσης 13"/>
        <o:r id="V:Rule22" type="connector" idref="#Ευθύγραμμο βέλος σύνδεσης 13"/>
        <o:r id="V:Rule23" type="connector" idref="#Ευθεία γραμμή σύνδεσης 644429064"/>
        <o:r id="V:Rule24" type="connector" idref="#Ευθύγραμμο βέλος σύνδεσης 1"/>
        <o:r id="V:Rule25" type="connector" idref="#Γωνιώδης σύνδεση 644429062"/>
        <o:r id="V:Rule26" type="connector" idref="#Ευθύγραμμο βέλος σύνδεσης 644429058"/>
        <o:r id="V:Rule27" type="connector" idref="#Γωνιώδης σύνδεση 63"/>
        <o:r id="V:Rule28" type="connector" idref="#Ευθύγραμμο βέλος σύνδεσης 644429056"/>
        <o:r id="V:Rule29" type="connector" idref="#Γωνιώδης σύνδεση 60"/>
        <o:r id="V:Rule30" type="connector" idref="#Ευθύγραμμο βέλος σύνδεσης 13"/>
      </o:rules>
    </o:shapelayout>
  </w:shapeDefaults>
  <w:decimalSymbol w:val=","/>
  <w:listSeparator w:val=";"/>
  <w14:docId w14:val="682FFF9F"/>
  <w15:chartTrackingRefBased/>
  <w15:docId w15:val="{89354D94-64F0-477F-BE55-BB2A24BD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52"/>
    <w:pPr>
      <w:spacing w:after="60" w:line="312" w:lineRule="auto"/>
      <w:jc w:val="both"/>
    </w:pPr>
    <w:rPr>
      <w:rFonts w:ascii="Calibri" w:hAnsi="Calibri"/>
      <w:sz w:val="22"/>
      <w:szCs w:val="24"/>
      <w:lang w:val="en-US" w:eastAsia="en-US"/>
    </w:rPr>
  </w:style>
  <w:style w:type="paragraph" w:styleId="1">
    <w:name w:val="heading 1"/>
    <w:basedOn w:val="a"/>
    <w:next w:val="a"/>
    <w:autoRedefine/>
    <w:qFormat/>
    <w:rsid w:val="003E109A"/>
    <w:pPr>
      <w:keepNext/>
      <w:numPr>
        <w:numId w:val="18"/>
      </w:numPr>
      <w:overflowPunct w:val="0"/>
      <w:autoSpaceDE w:val="0"/>
      <w:autoSpaceDN w:val="0"/>
      <w:adjustRightInd w:val="0"/>
      <w:spacing w:line="240" w:lineRule="auto"/>
      <w:ind w:left="357" w:hanging="357"/>
      <w:jc w:val="center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730B02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5333D3"/>
    <w:pPr>
      <w:keepNext/>
      <w:spacing w:before="24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Char0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154F"/>
    <w:pPr>
      <w:spacing w:after="120" w:line="480" w:lineRule="auto"/>
    </w:pPr>
  </w:style>
  <w:style w:type="paragraph" w:styleId="aa">
    <w:name w:val="Body Text"/>
    <w:basedOn w:val="a"/>
    <w:rsid w:val="0042154F"/>
    <w:pPr>
      <w:spacing w:after="120"/>
    </w:pPr>
  </w:style>
  <w:style w:type="character" w:customStyle="1" w:styleId="Char">
    <w:name w:val="Κεφαλίδα Char"/>
    <w:link w:val="a4"/>
    <w:rsid w:val="002E19E3"/>
    <w:rPr>
      <w:sz w:val="24"/>
      <w:szCs w:val="24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B14994"/>
    <w:pPr>
      <w:keepLines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B14994"/>
    <w:pPr>
      <w:spacing w:after="100" w:line="259" w:lineRule="auto"/>
      <w:ind w:left="220"/>
    </w:pPr>
    <w:rPr>
      <w:szCs w:val="22"/>
    </w:rPr>
  </w:style>
  <w:style w:type="paragraph" w:styleId="10">
    <w:name w:val="toc 1"/>
    <w:basedOn w:val="a"/>
    <w:next w:val="a"/>
    <w:autoRedefine/>
    <w:uiPriority w:val="39"/>
    <w:unhideWhenUsed/>
    <w:rsid w:val="00B14994"/>
    <w:pPr>
      <w:spacing w:after="100" w:line="259" w:lineRule="auto"/>
    </w:pPr>
    <w:rPr>
      <w:szCs w:val="22"/>
    </w:rPr>
  </w:style>
  <w:style w:type="paragraph" w:styleId="30">
    <w:name w:val="toc 3"/>
    <w:basedOn w:val="a"/>
    <w:next w:val="a"/>
    <w:autoRedefine/>
    <w:uiPriority w:val="39"/>
    <w:unhideWhenUsed/>
    <w:rsid w:val="00B14994"/>
    <w:pPr>
      <w:spacing w:after="100" w:line="259" w:lineRule="auto"/>
      <w:ind w:left="440"/>
    </w:pPr>
    <w:rPr>
      <w:szCs w:val="22"/>
    </w:rPr>
  </w:style>
  <w:style w:type="character" w:styleId="-">
    <w:name w:val="Hyperlink"/>
    <w:uiPriority w:val="99"/>
    <w:unhideWhenUsed/>
    <w:rsid w:val="00B14994"/>
    <w:rPr>
      <w:color w:val="0563C1"/>
      <w:u w:val="single"/>
    </w:rPr>
  </w:style>
  <w:style w:type="character" w:styleId="ac">
    <w:name w:val="annotation reference"/>
    <w:rsid w:val="002476B6"/>
    <w:rPr>
      <w:sz w:val="16"/>
      <w:szCs w:val="16"/>
    </w:rPr>
  </w:style>
  <w:style w:type="paragraph" w:styleId="ad">
    <w:name w:val="annotation text"/>
    <w:basedOn w:val="a"/>
    <w:link w:val="Char1"/>
    <w:rsid w:val="002476B6"/>
    <w:rPr>
      <w:sz w:val="20"/>
      <w:szCs w:val="20"/>
    </w:rPr>
  </w:style>
  <w:style w:type="character" w:customStyle="1" w:styleId="Char1">
    <w:name w:val="Κείμενο σχολίου Char"/>
    <w:link w:val="ad"/>
    <w:rsid w:val="002476B6"/>
    <w:rPr>
      <w:lang w:val="en-US" w:eastAsia="en-US"/>
    </w:rPr>
  </w:style>
  <w:style w:type="paragraph" w:styleId="ae">
    <w:name w:val="annotation subject"/>
    <w:basedOn w:val="ad"/>
    <w:next w:val="ad"/>
    <w:link w:val="Char2"/>
    <w:rsid w:val="002476B6"/>
    <w:rPr>
      <w:b/>
      <w:bCs/>
    </w:rPr>
  </w:style>
  <w:style w:type="character" w:customStyle="1" w:styleId="Char2">
    <w:name w:val="Θέμα σχολίου Char"/>
    <w:link w:val="ae"/>
    <w:rsid w:val="002476B6"/>
    <w:rPr>
      <w:b/>
      <w:bCs/>
      <w:lang w:val="en-US" w:eastAsia="en-US"/>
    </w:rPr>
  </w:style>
  <w:style w:type="character" w:customStyle="1" w:styleId="Char0">
    <w:name w:val="Υποσέλιδο Char"/>
    <w:link w:val="a5"/>
    <w:rsid w:val="00603F87"/>
    <w:rPr>
      <w:sz w:val="24"/>
      <w:szCs w:val="24"/>
      <w:lang w:val="en-US" w:eastAsia="en-US"/>
    </w:rPr>
  </w:style>
  <w:style w:type="paragraph" w:styleId="af">
    <w:name w:val="Title"/>
    <w:basedOn w:val="a"/>
    <w:next w:val="a"/>
    <w:link w:val="Char3"/>
    <w:qFormat/>
    <w:rsid w:val="00E05EEA"/>
    <w:pPr>
      <w:spacing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Char3">
    <w:name w:val="Τίτλος Char"/>
    <w:link w:val="af"/>
    <w:rsid w:val="00E05EEA"/>
    <w:rPr>
      <w:rFonts w:ascii="Calibri Light" w:hAnsi="Calibri Light"/>
      <w:spacing w:val="-10"/>
      <w:kern w:val="28"/>
      <w:sz w:val="56"/>
      <w:szCs w:val="56"/>
      <w:lang w:val="en-US" w:eastAsia="en-US"/>
    </w:rPr>
  </w:style>
  <w:style w:type="paragraph" w:styleId="af0">
    <w:name w:val="No Spacing"/>
    <w:link w:val="Char4"/>
    <w:uiPriority w:val="1"/>
    <w:qFormat/>
    <w:rsid w:val="00A41B37"/>
    <w:rPr>
      <w:rFonts w:ascii="Calibri" w:eastAsia="Calibri" w:hAnsi="Calibri"/>
      <w:sz w:val="22"/>
      <w:szCs w:val="22"/>
    </w:rPr>
  </w:style>
  <w:style w:type="character" w:customStyle="1" w:styleId="Char4">
    <w:name w:val="Χωρίς διάστιχο Char"/>
    <w:link w:val="af0"/>
    <w:uiPriority w:val="1"/>
    <w:locked/>
    <w:rsid w:val="00A41B37"/>
    <w:rPr>
      <w:rFonts w:ascii="Calibri" w:eastAsia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3E109A"/>
    <w:pPr>
      <w:spacing w:after="0" w:line="360" w:lineRule="auto"/>
      <w:ind w:left="720"/>
      <w:contextualSpacing/>
      <w:jc w:val="left"/>
    </w:pPr>
    <w:rPr>
      <w:rFonts w:ascii="Times New Roman" w:hAnsi="Times New Roman"/>
      <w:sz w:val="24"/>
    </w:rPr>
  </w:style>
  <w:style w:type="character" w:customStyle="1" w:styleId="3Char">
    <w:name w:val="Επικεφαλίδα 3 Char"/>
    <w:link w:val="3"/>
    <w:semiHidden/>
    <w:rsid w:val="005333D3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af2">
    <w:name w:val="Strong"/>
    <w:uiPriority w:val="22"/>
    <w:qFormat/>
    <w:rsid w:val="005333D3"/>
    <w:rPr>
      <w:b/>
      <w:bCs/>
    </w:rPr>
  </w:style>
  <w:style w:type="table" w:styleId="1-3">
    <w:name w:val="Grid Table 1 Light Accent 3"/>
    <w:basedOn w:val="a1"/>
    <w:uiPriority w:val="46"/>
    <w:rsid w:val="00B6491C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3">
    <w:name w:val="Grid Table Light"/>
    <w:basedOn w:val="a1"/>
    <w:uiPriority w:val="40"/>
    <w:rsid w:val="00B6491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Web">
    <w:name w:val="Normal (Web)"/>
    <w:basedOn w:val="a"/>
    <w:uiPriority w:val="99"/>
    <w:unhideWhenUsed/>
    <w:rsid w:val="00E23C1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l-GR" w:eastAsia="el-GR"/>
    </w:rPr>
  </w:style>
  <w:style w:type="paragraph" w:styleId="af4">
    <w:name w:val="Subtitle"/>
    <w:basedOn w:val="a"/>
    <w:next w:val="a"/>
    <w:link w:val="Char5"/>
    <w:qFormat/>
    <w:rsid w:val="00FB4305"/>
    <w:pPr>
      <w:jc w:val="center"/>
      <w:outlineLvl w:val="1"/>
    </w:pPr>
    <w:rPr>
      <w:rFonts w:ascii="Calibri Light" w:hAnsi="Calibri Light"/>
      <w:sz w:val="24"/>
    </w:rPr>
  </w:style>
  <w:style w:type="character" w:customStyle="1" w:styleId="Char5">
    <w:name w:val="Υπότιτλος Char"/>
    <w:link w:val="af4"/>
    <w:rsid w:val="00FB4305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character" w:styleId="af5">
    <w:name w:val="Emphasis"/>
    <w:qFormat/>
    <w:rsid w:val="008E06F3"/>
    <w:rPr>
      <w:rFonts w:ascii="Calibri" w:hAnsi="Calibri"/>
      <w:b/>
      <w:i w:val="0"/>
      <w:iCs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98F5-F479-481B-B515-F93C47B4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8</Pages>
  <Words>1253</Words>
  <Characters>6768</Characters>
  <Application>Microsoft Office Word</Application>
  <DocSecurity>0</DocSecurity>
  <Lines>56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t</vt:lpstr>
      <vt:lpstr>normal t</vt:lpstr>
    </vt:vector>
  </TitlesOfParts>
  <Company>CPERI</Company>
  <LinksUpToDate>false</LinksUpToDate>
  <CharactersWithSpaces>8005</CharactersWithSpaces>
  <SharedDoc>false</SharedDoc>
  <HLinks>
    <vt:vector size="36" baseType="variant"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_Toc61626687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_Toc61626686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_Toc61626685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_Toc61626684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_Toc61626683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_Toc61626682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</dc:title>
  <dc:subject>normal template</dc:subject>
  <dc:creator>Σπυρίδων Ι. Κάκος</dc:creator>
  <cp:keywords/>
  <cp:lastModifiedBy>Alexandra Ntouka</cp:lastModifiedBy>
  <cp:revision>46</cp:revision>
  <cp:lastPrinted>2004-09-07T14:01:00Z</cp:lastPrinted>
  <dcterms:created xsi:type="dcterms:W3CDTF">2024-06-26T09:45:00Z</dcterms:created>
  <dcterms:modified xsi:type="dcterms:W3CDTF">2024-10-24T13:53:00Z</dcterms:modified>
</cp:coreProperties>
</file>